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2B4" w:rsidRPr="00940E05" w:rsidRDefault="00652E07">
      <w:pPr>
        <w:rPr>
          <w:b/>
          <w:sz w:val="24"/>
        </w:rPr>
      </w:pPr>
      <w:r>
        <w:rPr>
          <w:b/>
          <w:sz w:val="24"/>
        </w:rPr>
        <w:t>Center Lead &amp;</w:t>
      </w:r>
      <w:r w:rsidR="00CE2850">
        <w:rPr>
          <w:b/>
          <w:sz w:val="24"/>
        </w:rPr>
        <w:t xml:space="preserve"> Fellow </w:t>
      </w:r>
      <w:r w:rsidR="009142D0">
        <w:rPr>
          <w:b/>
          <w:sz w:val="24"/>
        </w:rPr>
        <w:t>Application</w:t>
      </w:r>
      <w:r w:rsidR="00150329" w:rsidRPr="00940E05">
        <w:rPr>
          <w:b/>
          <w:sz w:val="24"/>
        </w:rPr>
        <w:t xml:space="preserve"> Guidelines</w:t>
      </w:r>
    </w:p>
    <w:p w:rsidR="00150329" w:rsidRDefault="00150329"/>
    <w:p w:rsidR="00940E05" w:rsidRPr="006467BB" w:rsidRDefault="00940E05">
      <w:pPr>
        <w:rPr>
          <w:b/>
          <w:sz w:val="22"/>
        </w:rPr>
      </w:pPr>
      <w:r w:rsidRPr="006467BB">
        <w:rPr>
          <w:b/>
          <w:sz w:val="22"/>
          <w:u w:val="single"/>
        </w:rPr>
        <w:t>General Guidelines</w:t>
      </w:r>
      <w:r w:rsidRPr="006467BB">
        <w:rPr>
          <w:b/>
          <w:sz w:val="22"/>
        </w:rPr>
        <w:t>:</w:t>
      </w:r>
    </w:p>
    <w:p w:rsidR="00150329" w:rsidRDefault="00150329" w:rsidP="00940E05">
      <w:pPr>
        <w:pStyle w:val="ListParagraph"/>
        <w:numPr>
          <w:ilvl w:val="0"/>
          <w:numId w:val="1"/>
        </w:numPr>
      </w:pPr>
      <w:r>
        <w:t>One application can be completed to be considered for a Center Lead</w:t>
      </w:r>
      <w:r w:rsidR="000E3CC2">
        <w:t xml:space="preserve"> or Fellow</w:t>
      </w:r>
      <w:r w:rsidR="00E76759">
        <w:t>.</w:t>
      </w:r>
    </w:p>
    <w:p w:rsidR="00150329" w:rsidRDefault="00B43621" w:rsidP="00940E05">
      <w:pPr>
        <w:pStyle w:val="ListParagraph"/>
        <w:numPr>
          <w:ilvl w:val="0"/>
          <w:numId w:val="1"/>
        </w:numPr>
      </w:pPr>
      <w:r>
        <w:t>Center Lead position</w:t>
      </w:r>
      <w:r w:rsidR="00D85198">
        <w:t>s are</w:t>
      </w:r>
      <w:r>
        <w:t xml:space="preserve"> </w:t>
      </w:r>
      <w:r w:rsidR="00D562ED">
        <w:t xml:space="preserve">not </w:t>
      </w:r>
      <w:r w:rsidR="004C351E">
        <w:t>open</w:t>
      </w:r>
      <w:r w:rsidR="00D562ED">
        <w:t xml:space="preserve"> at all nodes, check the list</w:t>
      </w:r>
      <w:r w:rsidR="004C351E">
        <w:t xml:space="preserve"> below and the application</w:t>
      </w:r>
      <w:r w:rsidR="00D562ED">
        <w:t xml:space="preserve"> for </w:t>
      </w:r>
      <w:r w:rsidR="004C351E">
        <w:t xml:space="preserve">the </w:t>
      </w:r>
      <w:r w:rsidR="00D562ED">
        <w:t>specific nodes that are accepting applicants</w:t>
      </w:r>
      <w:r w:rsidR="00E76759">
        <w:t>.</w:t>
      </w:r>
    </w:p>
    <w:p w:rsidR="003369C6" w:rsidRDefault="00D562ED" w:rsidP="00940E05">
      <w:pPr>
        <w:pStyle w:val="ListParagraph"/>
        <w:numPr>
          <w:ilvl w:val="0"/>
          <w:numId w:val="1"/>
        </w:numPr>
      </w:pPr>
      <w:r>
        <w:t xml:space="preserve">Fellow Element positions are not tied to any specific node, applicants </w:t>
      </w:r>
      <w:r w:rsidR="004C351E">
        <w:t>are able to select any Element and any node; Fellows can be located at any DEVELOP</w:t>
      </w:r>
      <w:r w:rsidR="00E76759">
        <w:t xml:space="preserve"> node.</w:t>
      </w:r>
      <w:r w:rsidR="004C351E">
        <w:t xml:space="preserve"> </w:t>
      </w:r>
    </w:p>
    <w:p w:rsidR="00E6030A" w:rsidRDefault="00E6030A" w:rsidP="00940E05">
      <w:pPr>
        <w:pStyle w:val="ListParagraph"/>
        <w:numPr>
          <w:ilvl w:val="0"/>
          <w:numId w:val="1"/>
        </w:numPr>
      </w:pPr>
      <w:r>
        <w:t xml:space="preserve">Typically there is only one Center Lead and one Fellow position </w:t>
      </w:r>
      <w:r w:rsidR="00D54425">
        <w:t>awarded</w:t>
      </w:r>
      <w:r>
        <w:t xml:space="preserve"> per node</w:t>
      </w:r>
      <w:r w:rsidR="00E647A7">
        <w:t>, this means it is highly competitive!</w:t>
      </w:r>
    </w:p>
    <w:p w:rsidR="00E647A7" w:rsidRDefault="00E76759" w:rsidP="00940E05">
      <w:pPr>
        <w:pStyle w:val="ListParagraph"/>
        <w:numPr>
          <w:ilvl w:val="0"/>
          <w:numId w:val="1"/>
        </w:numPr>
      </w:pPr>
      <w:r>
        <w:t xml:space="preserve">Fellow and </w:t>
      </w:r>
      <w:r w:rsidR="00E647A7">
        <w:t xml:space="preserve">Center Lead positions are open to </w:t>
      </w:r>
      <w:r>
        <w:t xml:space="preserve">first-time </w:t>
      </w:r>
      <w:proofErr w:type="spellStart"/>
      <w:r>
        <w:t>DEV</w:t>
      </w:r>
      <w:r w:rsidR="008A6C86">
        <w:t>ELOPe</w:t>
      </w:r>
      <w:r>
        <w:t>rs</w:t>
      </w:r>
      <w:proofErr w:type="spellEnd"/>
      <w:r w:rsidR="00E647A7">
        <w:t>. While multiple terms with DEVELOP is a</w:t>
      </w:r>
      <w:r>
        <w:t xml:space="preserve"> plus, it is not a requirement.</w:t>
      </w:r>
    </w:p>
    <w:p w:rsidR="00F90F33" w:rsidRDefault="00652E07" w:rsidP="00940E05">
      <w:pPr>
        <w:pStyle w:val="ListParagraph"/>
        <w:numPr>
          <w:ilvl w:val="0"/>
          <w:numId w:val="1"/>
        </w:numPr>
      </w:pPr>
      <w:r>
        <w:t>Fellow</w:t>
      </w:r>
      <w:r w:rsidR="00F90F33">
        <w:t xml:space="preserve"> Elements</w:t>
      </w:r>
      <w:r w:rsidR="00F563C3">
        <w:t xml:space="preserve"> listed in the application may not </w:t>
      </w:r>
      <w:r w:rsidR="002B23E2">
        <w:t xml:space="preserve">all be filled and </w:t>
      </w:r>
      <w:r w:rsidR="00F563C3">
        <w:t xml:space="preserve">they </w:t>
      </w:r>
      <w:r w:rsidR="002B23E2">
        <w:t>do not necessarily align with the number of opportunities that will be provided.</w:t>
      </w:r>
    </w:p>
    <w:p w:rsidR="00D54425" w:rsidRDefault="00D54425" w:rsidP="00D54425"/>
    <w:p w:rsidR="00D54425" w:rsidRPr="006467BB" w:rsidRDefault="00D23CA4" w:rsidP="00D54425">
      <w:pPr>
        <w:rPr>
          <w:b/>
          <w:sz w:val="22"/>
        </w:rPr>
      </w:pPr>
      <w:r>
        <w:rPr>
          <w:b/>
          <w:sz w:val="22"/>
          <w:u w:val="single"/>
        </w:rPr>
        <w:t>DEVELOP Nodes</w:t>
      </w:r>
      <w:r w:rsidR="00D54425" w:rsidRPr="006467BB">
        <w:rPr>
          <w:b/>
          <w:sz w:val="22"/>
        </w:rPr>
        <w:t>:</w:t>
      </w:r>
    </w:p>
    <w:p w:rsidR="00D54425" w:rsidRDefault="00D54425" w:rsidP="00D54425">
      <w:pPr>
        <w:tabs>
          <w:tab w:val="left" w:pos="360"/>
          <w:tab w:val="left" w:pos="1305"/>
        </w:tabs>
      </w:pPr>
      <w:r w:rsidRPr="00292F05">
        <w:rPr>
          <w:b/>
        </w:rPr>
        <w:t>ARC</w:t>
      </w:r>
      <w:r>
        <w:t>: Ames Research Center – Moffett Field, CA</w:t>
      </w:r>
    </w:p>
    <w:p w:rsidR="00D54425" w:rsidRDefault="00D54425" w:rsidP="00D54425">
      <w:pPr>
        <w:tabs>
          <w:tab w:val="left" w:pos="360"/>
          <w:tab w:val="left" w:pos="1305"/>
        </w:tabs>
      </w:pPr>
      <w:r w:rsidRPr="00292F05">
        <w:rPr>
          <w:b/>
        </w:rPr>
        <w:t>AZ</w:t>
      </w:r>
      <w:r>
        <w:t>: MCDPH and Arizona State University – Tempe, AZ</w:t>
      </w:r>
    </w:p>
    <w:p w:rsidR="00D54425" w:rsidRDefault="00D54425" w:rsidP="00D54425">
      <w:pPr>
        <w:tabs>
          <w:tab w:val="left" w:pos="360"/>
          <w:tab w:val="left" w:pos="1305"/>
        </w:tabs>
      </w:pPr>
      <w:r w:rsidRPr="00292F05">
        <w:rPr>
          <w:b/>
        </w:rPr>
        <w:t>FC</w:t>
      </w:r>
      <w:r>
        <w:t>: USGS at Colorado State University – Fort Collins, CO</w:t>
      </w:r>
    </w:p>
    <w:p w:rsidR="00D54425" w:rsidRDefault="00D54425" w:rsidP="00D54425">
      <w:pPr>
        <w:tabs>
          <w:tab w:val="left" w:pos="360"/>
          <w:tab w:val="left" w:pos="1305"/>
        </w:tabs>
      </w:pPr>
      <w:r w:rsidRPr="00292F05">
        <w:rPr>
          <w:b/>
        </w:rPr>
        <w:t>GSFC</w:t>
      </w:r>
      <w:r>
        <w:t>: Goddard Space Flight Center – Greenbelt, MD</w:t>
      </w:r>
    </w:p>
    <w:p w:rsidR="00D54425" w:rsidRDefault="00D54425" w:rsidP="00D54425">
      <w:pPr>
        <w:tabs>
          <w:tab w:val="left" w:pos="360"/>
          <w:tab w:val="left" w:pos="1305"/>
        </w:tabs>
      </w:pPr>
      <w:r w:rsidRPr="00292F05">
        <w:rPr>
          <w:b/>
        </w:rPr>
        <w:t>ID</w:t>
      </w:r>
      <w:r w:rsidRPr="00D37C50">
        <w:t xml:space="preserve">: BLM at Idaho State University </w:t>
      </w:r>
      <w:r>
        <w:t>–</w:t>
      </w:r>
      <w:r w:rsidRPr="00D37C50">
        <w:t xml:space="preserve"> Pocatello, ID</w:t>
      </w:r>
    </w:p>
    <w:p w:rsidR="00D54425" w:rsidRDefault="00D54425" w:rsidP="00D54425">
      <w:pPr>
        <w:tabs>
          <w:tab w:val="left" w:pos="360"/>
          <w:tab w:val="left" w:pos="1305"/>
        </w:tabs>
      </w:pPr>
      <w:r w:rsidRPr="00292F05">
        <w:rPr>
          <w:b/>
        </w:rPr>
        <w:t>JPL</w:t>
      </w:r>
      <w:r w:rsidRPr="00D37C50">
        <w:t xml:space="preserve">: Jet Propulsion Laboratory </w:t>
      </w:r>
      <w:r>
        <w:t>–</w:t>
      </w:r>
      <w:r w:rsidRPr="00D37C50">
        <w:t xml:space="preserve"> Pasadena, CA</w:t>
      </w:r>
      <w:r>
        <w:t xml:space="preserve"> </w:t>
      </w:r>
    </w:p>
    <w:p w:rsidR="00D54425" w:rsidRDefault="00D54425" w:rsidP="00D54425">
      <w:pPr>
        <w:tabs>
          <w:tab w:val="left" w:pos="360"/>
          <w:tab w:val="left" w:pos="1305"/>
        </w:tabs>
      </w:pPr>
      <w:r w:rsidRPr="00292F05">
        <w:rPr>
          <w:b/>
        </w:rPr>
        <w:t>LaRC</w:t>
      </w:r>
      <w:r>
        <w:t>: Langley Research Center – Hampton, VA</w:t>
      </w:r>
    </w:p>
    <w:p w:rsidR="00D54425" w:rsidRDefault="00D54425" w:rsidP="00D54425">
      <w:pPr>
        <w:tabs>
          <w:tab w:val="left" w:pos="360"/>
          <w:tab w:val="left" w:pos="1305"/>
        </w:tabs>
      </w:pPr>
      <w:r w:rsidRPr="00292F05">
        <w:rPr>
          <w:b/>
        </w:rPr>
        <w:t>MCHD</w:t>
      </w:r>
      <w:r>
        <w:t>: Mobile County Health Department – Mobile, AL</w:t>
      </w:r>
    </w:p>
    <w:p w:rsidR="00D54425" w:rsidRDefault="00D54425" w:rsidP="00D54425">
      <w:pPr>
        <w:tabs>
          <w:tab w:val="left" w:pos="360"/>
          <w:tab w:val="left" w:pos="1305"/>
        </w:tabs>
      </w:pPr>
      <w:r w:rsidRPr="00CB355B">
        <w:rPr>
          <w:b/>
        </w:rPr>
        <w:t>MSFC</w:t>
      </w:r>
      <w:r>
        <w:t>: Marshall Space Flight Center – Huntsville, AL</w:t>
      </w:r>
    </w:p>
    <w:p w:rsidR="00D54425" w:rsidRDefault="00CB355B" w:rsidP="00D54425">
      <w:pPr>
        <w:tabs>
          <w:tab w:val="left" w:pos="360"/>
          <w:tab w:val="left" w:pos="1305"/>
        </w:tabs>
      </w:pPr>
      <w:r w:rsidRPr="00CB355B">
        <w:rPr>
          <w:b/>
        </w:rPr>
        <w:t>NCEI</w:t>
      </w:r>
      <w:r>
        <w:t>: NOAA’s National Centers for Environmental Information – Asheville, NC</w:t>
      </w:r>
    </w:p>
    <w:p w:rsidR="00CB355B" w:rsidRDefault="00CB355B" w:rsidP="00D54425">
      <w:pPr>
        <w:tabs>
          <w:tab w:val="left" w:pos="360"/>
          <w:tab w:val="left" w:pos="1305"/>
        </w:tabs>
      </w:pPr>
      <w:r w:rsidRPr="00CB355B">
        <w:rPr>
          <w:b/>
        </w:rPr>
        <w:t>UGA</w:t>
      </w:r>
      <w:r>
        <w:t>: University of Georgia – Athens, GA</w:t>
      </w:r>
    </w:p>
    <w:p w:rsidR="00CB355B" w:rsidRDefault="00CB355B" w:rsidP="00D54425">
      <w:pPr>
        <w:tabs>
          <w:tab w:val="left" w:pos="360"/>
          <w:tab w:val="left" w:pos="1305"/>
        </w:tabs>
      </w:pPr>
      <w:r w:rsidRPr="00CB355B">
        <w:rPr>
          <w:b/>
        </w:rPr>
        <w:t>WC</w:t>
      </w:r>
      <w:r>
        <w:t>: Wise County Clerk of Court’s Office – Wise, VA</w:t>
      </w:r>
    </w:p>
    <w:p w:rsidR="00CB355B" w:rsidRDefault="00CB355B" w:rsidP="00D54425">
      <w:pPr>
        <w:tabs>
          <w:tab w:val="left" w:pos="360"/>
          <w:tab w:val="left" w:pos="1305"/>
        </w:tabs>
      </w:pPr>
    </w:p>
    <w:p w:rsidR="00CB355B" w:rsidRPr="006233DD" w:rsidRDefault="00CB355B" w:rsidP="00D54425">
      <w:pPr>
        <w:tabs>
          <w:tab w:val="left" w:pos="360"/>
          <w:tab w:val="left" w:pos="1305"/>
        </w:tabs>
        <w:rPr>
          <w:b/>
          <w:i/>
        </w:rPr>
      </w:pPr>
      <w:r w:rsidRPr="006233DD">
        <w:rPr>
          <w:b/>
          <w:i/>
        </w:rPr>
        <w:t>Position Availability by Node:</w:t>
      </w:r>
    </w:p>
    <w:p w:rsidR="00CB355B" w:rsidRDefault="00CB355B" w:rsidP="00D54425">
      <w:pPr>
        <w:tabs>
          <w:tab w:val="left" w:pos="360"/>
          <w:tab w:val="left" w:pos="1305"/>
        </w:tabs>
      </w:pPr>
      <w:r w:rsidRPr="00C338CF">
        <w:rPr>
          <w:b/>
        </w:rPr>
        <w:t>Center Lead</w:t>
      </w:r>
      <w:r>
        <w:t>: ARC, AZ, FC, GSFC, ID, JPL, LaRC, MCHD</w:t>
      </w:r>
      <w:r w:rsidR="00EB47D9">
        <w:t>, MSFC, WC</w:t>
      </w:r>
      <w:r w:rsidR="006233DD">
        <w:t xml:space="preserve"> </w:t>
      </w:r>
    </w:p>
    <w:p w:rsidR="00CB355B" w:rsidRDefault="00CB355B" w:rsidP="00CB355B">
      <w:pPr>
        <w:tabs>
          <w:tab w:val="left" w:pos="360"/>
          <w:tab w:val="left" w:pos="1305"/>
        </w:tabs>
      </w:pPr>
      <w:r w:rsidRPr="00C338CF">
        <w:rPr>
          <w:b/>
        </w:rPr>
        <w:t>Fellow</w:t>
      </w:r>
      <w:r>
        <w:t xml:space="preserve">: All nodes </w:t>
      </w:r>
      <w:r w:rsidR="00EB47D9">
        <w:t>accept</w:t>
      </w:r>
      <w:r w:rsidR="006233DD">
        <w:t xml:space="preserve"> applications</w:t>
      </w:r>
    </w:p>
    <w:p w:rsidR="00CE0675" w:rsidRDefault="00CE0675" w:rsidP="00D54425">
      <w:pPr>
        <w:tabs>
          <w:tab w:val="left" w:pos="360"/>
          <w:tab w:val="left" w:pos="1305"/>
        </w:tabs>
      </w:pPr>
    </w:p>
    <w:p w:rsidR="004E682C" w:rsidRPr="002339CE" w:rsidRDefault="004E682C" w:rsidP="00D54425">
      <w:pPr>
        <w:tabs>
          <w:tab w:val="left" w:pos="360"/>
          <w:tab w:val="left" w:pos="1305"/>
        </w:tabs>
        <w:rPr>
          <w:b/>
          <w:sz w:val="22"/>
          <w:u w:val="single"/>
        </w:rPr>
      </w:pPr>
      <w:r w:rsidRPr="002339CE">
        <w:rPr>
          <w:b/>
          <w:sz w:val="22"/>
          <w:u w:val="single"/>
        </w:rPr>
        <w:t>Tips for Completing the Application:</w:t>
      </w:r>
    </w:p>
    <w:p w:rsidR="005760F9" w:rsidRDefault="005760F9" w:rsidP="004E682C">
      <w:pPr>
        <w:pStyle w:val="ListParagraph"/>
        <w:numPr>
          <w:ilvl w:val="0"/>
          <w:numId w:val="2"/>
        </w:numPr>
      </w:pPr>
      <w:r>
        <w:t>Selecting node(s):</w:t>
      </w:r>
    </w:p>
    <w:p w:rsidR="00CE2850" w:rsidRDefault="004E682C" w:rsidP="005760F9">
      <w:pPr>
        <w:pStyle w:val="ListParagraph"/>
        <w:numPr>
          <w:ilvl w:val="1"/>
          <w:numId w:val="2"/>
        </w:numPr>
      </w:pPr>
      <w:r>
        <w:t xml:space="preserve">The selection process is extremely competitive, so flexibility in which node a person is willing to serve at can strengthen the chance of selection. </w:t>
      </w:r>
    </w:p>
    <w:p w:rsidR="004E682C" w:rsidRDefault="004E682C" w:rsidP="005760F9">
      <w:pPr>
        <w:pStyle w:val="ListParagraph"/>
        <w:numPr>
          <w:ilvl w:val="1"/>
          <w:numId w:val="2"/>
        </w:numPr>
      </w:pPr>
      <w:r>
        <w:t xml:space="preserve">Please select all nodes that are </w:t>
      </w:r>
      <w:r w:rsidR="002251FD">
        <w:t xml:space="preserve">an </w:t>
      </w:r>
      <w:r w:rsidR="000F6FEE">
        <w:t>option for you.</w:t>
      </w:r>
    </w:p>
    <w:p w:rsidR="005760F9" w:rsidRDefault="005760F9" w:rsidP="004E682C">
      <w:pPr>
        <w:pStyle w:val="ListParagraph"/>
        <w:numPr>
          <w:ilvl w:val="0"/>
          <w:numId w:val="2"/>
        </w:numPr>
        <w:tabs>
          <w:tab w:val="left" w:pos="360"/>
          <w:tab w:val="left" w:pos="1305"/>
        </w:tabs>
      </w:pPr>
      <w:r>
        <w:t>Selecting Element(s):</w:t>
      </w:r>
    </w:p>
    <w:p w:rsidR="004E682C" w:rsidRDefault="00AF71CF" w:rsidP="005760F9">
      <w:pPr>
        <w:pStyle w:val="ListParagraph"/>
        <w:numPr>
          <w:ilvl w:val="1"/>
          <w:numId w:val="2"/>
        </w:numPr>
        <w:tabs>
          <w:tab w:val="left" w:pos="360"/>
          <w:tab w:val="left" w:pos="1305"/>
        </w:tabs>
      </w:pPr>
      <w:r>
        <w:t xml:space="preserve">Similarly, it is ok to select multiple Fellow Elements if you believe your skillsets could translate to </w:t>
      </w:r>
      <w:r w:rsidR="000F6FEE">
        <w:t>more than one</w:t>
      </w:r>
      <w:r>
        <w:t xml:space="preserve">. This can also strengthen </w:t>
      </w:r>
      <w:r w:rsidR="000F6FEE">
        <w:t>your</w:t>
      </w:r>
      <w:r>
        <w:t xml:space="preserve"> chance of selection.</w:t>
      </w:r>
    </w:p>
    <w:p w:rsidR="005760F9" w:rsidRDefault="005760F9" w:rsidP="004E682C">
      <w:pPr>
        <w:pStyle w:val="ListParagraph"/>
        <w:numPr>
          <w:ilvl w:val="0"/>
          <w:numId w:val="2"/>
        </w:numPr>
        <w:tabs>
          <w:tab w:val="left" w:pos="360"/>
          <w:tab w:val="left" w:pos="1305"/>
        </w:tabs>
      </w:pPr>
      <w:r>
        <w:t>Responding to questions:</w:t>
      </w:r>
    </w:p>
    <w:p w:rsidR="00181F4F" w:rsidRDefault="000F6FEE" w:rsidP="005760F9">
      <w:pPr>
        <w:pStyle w:val="ListParagraph"/>
        <w:numPr>
          <w:ilvl w:val="1"/>
          <w:numId w:val="2"/>
        </w:numPr>
        <w:tabs>
          <w:tab w:val="left" w:pos="360"/>
          <w:tab w:val="left" w:pos="1305"/>
        </w:tabs>
      </w:pPr>
      <w:r>
        <w:t>Answer questions fully yet</w:t>
      </w:r>
      <w:r w:rsidR="00181F4F">
        <w:t xml:space="preserve"> </w:t>
      </w:r>
      <w:r w:rsidR="00F55B79">
        <w:t>succinctly</w:t>
      </w:r>
      <w:r w:rsidR="00181F4F">
        <w:t xml:space="preserve">. </w:t>
      </w:r>
      <w:r w:rsidR="00F55B79">
        <w:t>Do not feel the</w:t>
      </w:r>
      <w:r w:rsidR="00181F4F">
        <w:t xml:space="preserve"> need to write to the ful</w:t>
      </w:r>
      <w:r w:rsidR="00F55B79">
        <w:t xml:space="preserve">l word count maximum if what you want to say can be said more concisely. However, </w:t>
      </w:r>
      <w:r w:rsidR="000C2F85">
        <w:t>flippant or shallow</w:t>
      </w:r>
      <w:r w:rsidR="00F55B79">
        <w:t xml:space="preserve"> answers </w:t>
      </w:r>
      <w:r w:rsidR="00273F13">
        <w:t xml:space="preserve">do not strengthen or support your </w:t>
      </w:r>
      <w:r w:rsidR="00F261FC">
        <w:t>competitiveness</w:t>
      </w:r>
      <w:r w:rsidR="00F55B79">
        <w:t>.</w:t>
      </w:r>
    </w:p>
    <w:p w:rsidR="000C2F85" w:rsidRDefault="00CE2850" w:rsidP="005760F9">
      <w:pPr>
        <w:pStyle w:val="ListParagraph"/>
        <w:numPr>
          <w:ilvl w:val="1"/>
          <w:numId w:val="2"/>
        </w:numPr>
        <w:tabs>
          <w:tab w:val="left" w:pos="360"/>
          <w:tab w:val="left" w:pos="1305"/>
        </w:tabs>
      </w:pPr>
      <w:r>
        <w:t>Spelling and g</w:t>
      </w:r>
      <w:r w:rsidR="000C2F85">
        <w:t>rammar count. We pay at</w:t>
      </w:r>
      <w:r w:rsidR="001370CB">
        <w:t xml:space="preserve">tention to the fact that you do or </w:t>
      </w:r>
      <w:r w:rsidR="000C2F85">
        <w:t>don’t pay attention to detail!</w:t>
      </w:r>
    </w:p>
    <w:p w:rsidR="004C7E1A" w:rsidRDefault="004C7E1A" w:rsidP="004C7E1A">
      <w:pPr>
        <w:pStyle w:val="ListParagraph"/>
        <w:numPr>
          <w:ilvl w:val="0"/>
          <w:numId w:val="2"/>
        </w:numPr>
        <w:tabs>
          <w:tab w:val="left" w:pos="360"/>
          <w:tab w:val="left" w:pos="1305"/>
        </w:tabs>
      </w:pPr>
      <w:r>
        <w:t>DEVELOP Experience:</w:t>
      </w:r>
    </w:p>
    <w:p w:rsidR="004C7E1A" w:rsidRDefault="004C7E1A" w:rsidP="004C7E1A">
      <w:pPr>
        <w:pStyle w:val="ListParagraph"/>
        <w:numPr>
          <w:ilvl w:val="1"/>
          <w:numId w:val="2"/>
        </w:numPr>
        <w:tabs>
          <w:tab w:val="left" w:pos="360"/>
          <w:tab w:val="left" w:pos="1305"/>
        </w:tabs>
      </w:pPr>
      <w:r>
        <w:t>If you have been part of DEVELOP for more than a year, just list the last three projects with which you’ve participated.</w:t>
      </w:r>
    </w:p>
    <w:p w:rsidR="00F20E9E" w:rsidRDefault="00F20E9E" w:rsidP="000C2F85">
      <w:pPr>
        <w:pStyle w:val="ListParagraph"/>
        <w:numPr>
          <w:ilvl w:val="0"/>
          <w:numId w:val="2"/>
        </w:numPr>
        <w:tabs>
          <w:tab w:val="left" w:pos="360"/>
          <w:tab w:val="left" w:pos="1305"/>
        </w:tabs>
      </w:pPr>
      <w:r>
        <w:t>Skills &amp; Accomplishments:</w:t>
      </w:r>
    </w:p>
    <w:p w:rsidR="00F20E9E" w:rsidRDefault="00F20E9E" w:rsidP="00F20E9E">
      <w:pPr>
        <w:pStyle w:val="ListParagraph"/>
        <w:numPr>
          <w:ilvl w:val="1"/>
          <w:numId w:val="2"/>
        </w:numPr>
        <w:tabs>
          <w:tab w:val="left" w:pos="360"/>
          <w:tab w:val="left" w:pos="1305"/>
        </w:tabs>
      </w:pPr>
      <w:r>
        <w:lastRenderedPageBreak/>
        <w:t xml:space="preserve">This section provides the candidate an opportunity to highlight technical skills, accomplishments and </w:t>
      </w:r>
      <w:r w:rsidR="00690925">
        <w:t>foreign language proficiency (if applicable).</w:t>
      </w:r>
    </w:p>
    <w:p w:rsidR="00690925" w:rsidRDefault="00690925" w:rsidP="00F20E9E">
      <w:pPr>
        <w:pStyle w:val="ListParagraph"/>
        <w:numPr>
          <w:ilvl w:val="1"/>
          <w:numId w:val="2"/>
        </w:numPr>
        <w:tabs>
          <w:tab w:val="left" w:pos="360"/>
          <w:tab w:val="left" w:pos="1305"/>
        </w:tabs>
      </w:pPr>
      <w:r>
        <w:t>Consider the software and skills that are especially relevant to the position or Element</w:t>
      </w:r>
      <w:r w:rsidR="001370CB">
        <w:t xml:space="preserve"> to which</w:t>
      </w:r>
      <w:r>
        <w:t xml:space="preserve"> you are applying</w:t>
      </w:r>
      <w:r w:rsidR="001370CB">
        <w:t>.</w:t>
      </w:r>
    </w:p>
    <w:p w:rsidR="00775F0A" w:rsidRDefault="00D03C53" w:rsidP="00775F0A">
      <w:pPr>
        <w:pStyle w:val="ListParagraph"/>
        <w:numPr>
          <w:ilvl w:val="0"/>
          <w:numId w:val="2"/>
        </w:numPr>
        <w:tabs>
          <w:tab w:val="left" w:pos="360"/>
          <w:tab w:val="left" w:pos="1305"/>
        </w:tabs>
      </w:pPr>
      <w:r>
        <w:t>Personal Vision Statement, Career Goals &amp; Personal Leadership Style:</w:t>
      </w:r>
    </w:p>
    <w:p w:rsidR="00D03C53" w:rsidRDefault="00D03C53" w:rsidP="00D03C53">
      <w:pPr>
        <w:pStyle w:val="ListParagraph"/>
        <w:numPr>
          <w:ilvl w:val="1"/>
          <w:numId w:val="2"/>
        </w:numPr>
        <w:tabs>
          <w:tab w:val="left" w:pos="360"/>
          <w:tab w:val="left" w:pos="1305"/>
        </w:tabs>
      </w:pPr>
      <w:r>
        <w:t>These questions provide an appli</w:t>
      </w:r>
      <w:r w:rsidR="00015FDD">
        <w:t xml:space="preserve">cant the opportunity to identify why an enhanced capacity building opportunity at DEVELOP will be beneficial to both their personal and professional development, </w:t>
      </w:r>
      <w:r w:rsidR="001370CB">
        <w:t>as well as</w:t>
      </w:r>
      <w:r w:rsidR="00015FDD">
        <w:t xml:space="preserve"> to the Program.</w:t>
      </w:r>
    </w:p>
    <w:p w:rsidR="00347E70" w:rsidRDefault="00347E70" w:rsidP="00347E70">
      <w:pPr>
        <w:pStyle w:val="ListParagraph"/>
        <w:numPr>
          <w:ilvl w:val="0"/>
          <w:numId w:val="2"/>
        </w:numPr>
        <w:tabs>
          <w:tab w:val="left" w:pos="360"/>
          <w:tab w:val="left" w:pos="1305"/>
        </w:tabs>
      </w:pPr>
      <w:r>
        <w:t>Center Lead &amp; Fellow Questions:</w:t>
      </w:r>
    </w:p>
    <w:p w:rsidR="00827BE1" w:rsidRDefault="00827BE1" w:rsidP="00827BE1">
      <w:pPr>
        <w:pStyle w:val="ListParagraph"/>
        <w:numPr>
          <w:ilvl w:val="1"/>
          <w:numId w:val="2"/>
        </w:numPr>
        <w:tabs>
          <w:tab w:val="left" w:pos="360"/>
          <w:tab w:val="left" w:pos="1305"/>
        </w:tabs>
      </w:pPr>
      <w:r>
        <w:t>If only applying to one position, answer the questions that correspond to that specific position</w:t>
      </w:r>
    </w:p>
    <w:p w:rsidR="00347E70" w:rsidRDefault="00347E70" w:rsidP="00347E70">
      <w:pPr>
        <w:pStyle w:val="ListParagraph"/>
        <w:numPr>
          <w:ilvl w:val="1"/>
          <w:numId w:val="2"/>
        </w:numPr>
        <w:tabs>
          <w:tab w:val="left" w:pos="360"/>
          <w:tab w:val="left" w:pos="1305"/>
        </w:tabs>
      </w:pPr>
      <w:r>
        <w:t>If applying to both positions, answer all questions</w:t>
      </w:r>
    </w:p>
    <w:p w:rsidR="008902DC" w:rsidRDefault="008902DC" w:rsidP="008902DC">
      <w:pPr>
        <w:pStyle w:val="ListParagraph"/>
        <w:numPr>
          <w:ilvl w:val="1"/>
          <w:numId w:val="2"/>
        </w:numPr>
        <w:tabs>
          <w:tab w:val="left" w:pos="360"/>
          <w:tab w:val="left" w:pos="1305"/>
        </w:tabs>
      </w:pPr>
      <w:r>
        <w:t>If applying for a Fellow position, when completing the Fellow Element Activity Interests please consider that we use this information to begin to formulate how each Element Team could cohesively cover all tasks at hand. Share your true interests here, but also understand that if selected you may be assigned things that you didn’t select.</w:t>
      </w:r>
    </w:p>
    <w:p w:rsidR="004E682C" w:rsidRDefault="004E682C" w:rsidP="00D54425">
      <w:pPr>
        <w:tabs>
          <w:tab w:val="left" w:pos="360"/>
          <w:tab w:val="left" w:pos="1305"/>
        </w:tabs>
      </w:pPr>
    </w:p>
    <w:p w:rsidR="006467BB" w:rsidRPr="006467BB" w:rsidRDefault="006467BB" w:rsidP="00D54425">
      <w:pPr>
        <w:tabs>
          <w:tab w:val="left" w:pos="360"/>
          <w:tab w:val="left" w:pos="1305"/>
        </w:tabs>
        <w:rPr>
          <w:b/>
          <w:sz w:val="22"/>
        </w:rPr>
      </w:pPr>
      <w:r w:rsidRPr="006467BB">
        <w:rPr>
          <w:b/>
          <w:sz w:val="22"/>
          <w:u w:val="single"/>
        </w:rPr>
        <w:t>Eligibility Requirements</w:t>
      </w:r>
      <w:r w:rsidRPr="006467BB">
        <w:rPr>
          <w:b/>
          <w:sz w:val="22"/>
        </w:rPr>
        <w:t>:</w:t>
      </w:r>
    </w:p>
    <w:p w:rsidR="006467BB" w:rsidRPr="00ED2358" w:rsidRDefault="000376EC" w:rsidP="00D54425">
      <w:pPr>
        <w:tabs>
          <w:tab w:val="left" w:pos="360"/>
          <w:tab w:val="left" w:pos="1305"/>
        </w:tabs>
        <w:rPr>
          <w:b/>
        </w:rPr>
      </w:pPr>
      <w:r>
        <w:rPr>
          <w:b/>
        </w:rPr>
        <w:t xml:space="preserve">Fellow </w:t>
      </w:r>
      <w:r w:rsidR="00642EBB">
        <w:rPr>
          <w:b/>
        </w:rPr>
        <w:t>Position</w:t>
      </w:r>
      <w:r w:rsidR="006467BB" w:rsidRPr="00ED2358">
        <w:rPr>
          <w:b/>
        </w:rPr>
        <w:t>:</w:t>
      </w:r>
    </w:p>
    <w:p w:rsidR="00CC35D3" w:rsidRDefault="00CC35D3" w:rsidP="00ED2358">
      <w:pPr>
        <w:numPr>
          <w:ilvl w:val="0"/>
          <w:numId w:val="3"/>
        </w:numPr>
        <w:tabs>
          <w:tab w:val="left" w:pos="360"/>
          <w:tab w:val="left" w:pos="1305"/>
        </w:tabs>
      </w:pPr>
      <w:r>
        <w:t>Eligibility:</w:t>
      </w:r>
    </w:p>
    <w:p w:rsidR="00CD4E38" w:rsidRPr="00ED2358" w:rsidRDefault="00CD4E38" w:rsidP="00CC35D3">
      <w:pPr>
        <w:numPr>
          <w:ilvl w:val="1"/>
          <w:numId w:val="3"/>
        </w:numPr>
        <w:tabs>
          <w:tab w:val="left" w:pos="360"/>
          <w:tab w:val="left" w:pos="1305"/>
        </w:tabs>
      </w:pPr>
      <w:r w:rsidRPr="00ED2358">
        <w:t>U.S. Citizenship</w:t>
      </w:r>
    </w:p>
    <w:p w:rsidR="00ED2358" w:rsidRPr="00ED2358" w:rsidRDefault="00ED2358" w:rsidP="00CC35D3">
      <w:pPr>
        <w:numPr>
          <w:ilvl w:val="1"/>
          <w:numId w:val="3"/>
        </w:numPr>
        <w:tabs>
          <w:tab w:val="left" w:pos="360"/>
          <w:tab w:val="left" w:pos="1305"/>
        </w:tabs>
      </w:pPr>
      <w:r w:rsidRPr="00ED2358">
        <w:t>Participation in at least one summer term with DEVELOP (two or more terms preferable; one of which must be a summer)</w:t>
      </w:r>
    </w:p>
    <w:p w:rsidR="00ED2358" w:rsidRDefault="00ED2358" w:rsidP="00CC35D3">
      <w:pPr>
        <w:numPr>
          <w:ilvl w:val="1"/>
          <w:numId w:val="3"/>
        </w:numPr>
        <w:tabs>
          <w:tab w:val="left" w:pos="360"/>
          <w:tab w:val="left" w:pos="1305"/>
        </w:tabs>
      </w:pPr>
      <w:r w:rsidRPr="00ED2358">
        <w:t>Ability to begin at the start of the class (early Sept) with the class of Fellows</w:t>
      </w:r>
    </w:p>
    <w:p w:rsidR="00424068" w:rsidRDefault="00424068" w:rsidP="00CC35D3">
      <w:pPr>
        <w:numPr>
          <w:ilvl w:val="1"/>
          <w:numId w:val="3"/>
        </w:numPr>
        <w:tabs>
          <w:tab w:val="left" w:pos="360"/>
          <w:tab w:val="left" w:pos="1305"/>
        </w:tabs>
      </w:pPr>
      <w:r>
        <w:t>Ability to work 40 hours/week in the position</w:t>
      </w:r>
    </w:p>
    <w:p w:rsidR="003827AA" w:rsidRPr="00ED2358" w:rsidRDefault="003827AA" w:rsidP="003827AA">
      <w:pPr>
        <w:numPr>
          <w:ilvl w:val="1"/>
          <w:numId w:val="3"/>
        </w:numPr>
        <w:tabs>
          <w:tab w:val="left" w:pos="360"/>
          <w:tab w:val="left" w:pos="1305"/>
        </w:tabs>
      </w:pPr>
      <w:r>
        <w:t>Open to recent graduates or early/transitioning career professionals</w:t>
      </w:r>
    </w:p>
    <w:p w:rsidR="003827AA" w:rsidRPr="00ED2358" w:rsidRDefault="003827AA" w:rsidP="003827AA">
      <w:pPr>
        <w:numPr>
          <w:ilvl w:val="1"/>
          <w:numId w:val="3"/>
        </w:numPr>
        <w:tabs>
          <w:tab w:val="left" w:pos="360"/>
          <w:tab w:val="left" w:pos="1305"/>
        </w:tabs>
      </w:pPr>
      <w:r>
        <w:t>C</w:t>
      </w:r>
      <w:r w:rsidRPr="00ED2358">
        <w:t>ollege graduate w/minimum 3.0 cumulative GPA</w:t>
      </w:r>
      <w:r>
        <w:t xml:space="preserve"> </w:t>
      </w:r>
    </w:p>
    <w:p w:rsidR="00642EBB" w:rsidRDefault="00642EBB" w:rsidP="00ED2358">
      <w:pPr>
        <w:numPr>
          <w:ilvl w:val="0"/>
          <w:numId w:val="3"/>
        </w:numPr>
        <w:tabs>
          <w:tab w:val="left" w:pos="360"/>
          <w:tab w:val="left" w:pos="1305"/>
        </w:tabs>
      </w:pPr>
      <w:r>
        <w:t>Logistics &amp; Considerations:</w:t>
      </w:r>
    </w:p>
    <w:p w:rsidR="00424068" w:rsidRPr="00ED2358" w:rsidRDefault="00424068" w:rsidP="00424068">
      <w:pPr>
        <w:numPr>
          <w:ilvl w:val="1"/>
          <w:numId w:val="3"/>
        </w:numPr>
        <w:tabs>
          <w:tab w:val="left" w:pos="360"/>
          <w:tab w:val="left" w:pos="1305"/>
        </w:tabs>
      </w:pPr>
      <w:r w:rsidRPr="00ED2358">
        <w:t>Fellow positions split their time supporting the national program (</w:t>
      </w:r>
      <w:r w:rsidR="004C7E1A">
        <w:t>~</w:t>
      </w:r>
      <w:r w:rsidRPr="00ED2358">
        <w:t>50%) and their node (</w:t>
      </w:r>
      <w:r w:rsidR="004C7E1A">
        <w:t>~</w:t>
      </w:r>
      <w:r w:rsidRPr="00ED2358">
        <w:t>50%)</w:t>
      </w:r>
    </w:p>
    <w:p w:rsidR="00ED2358" w:rsidRPr="00ED2358" w:rsidRDefault="00ED2358" w:rsidP="00642EBB">
      <w:pPr>
        <w:numPr>
          <w:ilvl w:val="1"/>
          <w:numId w:val="3"/>
        </w:numPr>
        <w:tabs>
          <w:tab w:val="left" w:pos="360"/>
          <w:tab w:val="left" w:pos="1305"/>
        </w:tabs>
      </w:pPr>
      <w:r w:rsidRPr="00ED2358">
        <w:t>Awarded term is</w:t>
      </w:r>
      <w:r w:rsidR="006A10C0">
        <w:t>: one</w:t>
      </w:r>
      <w:r w:rsidR="00874896">
        <w:t xml:space="preserve"> year, example the FY1</w:t>
      </w:r>
      <w:r w:rsidR="00824F09">
        <w:t>8 year is 9/5</w:t>
      </w:r>
      <w:r w:rsidR="00D1282F">
        <w:t>/2017 – 9/7/2018</w:t>
      </w:r>
    </w:p>
    <w:p w:rsidR="00ED2358" w:rsidRPr="00ED2358" w:rsidRDefault="00642EBB" w:rsidP="00642EBB">
      <w:pPr>
        <w:numPr>
          <w:ilvl w:val="1"/>
          <w:numId w:val="3"/>
        </w:numPr>
        <w:tabs>
          <w:tab w:val="left" w:pos="360"/>
          <w:tab w:val="left" w:pos="1305"/>
        </w:tabs>
      </w:pPr>
      <w:r>
        <w:t>One year opportunity; n</w:t>
      </w:r>
      <w:r w:rsidR="00ED2358" w:rsidRPr="00ED2358">
        <w:t>ot eligible for renewal after the year</w:t>
      </w:r>
    </w:p>
    <w:p w:rsidR="00ED2358" w:rsidRPr="00ED2358" w:rsidRDefault="00ED2358" w:rsidP="00642EBB">
      <w:pPr>
        <w:numPr>
          <w:ilvl w:val="1"/>
          <w:numId w:val="3"/>
        </w:numPr>
        <w:tabs>
          <w:tab w:val="left" w:pos="360"/>
          <w:tab w:val="left" w:pos="1305"/>
        </w:tabs>
      </w:pPr>
      <w:r w:rsidRPr="00ED2358">
        <w:t>Performance reviews take place during interims following each term (spring, summer, fall)</w:t>
      </w:r>
    </w:p>
    <w:p w:rsidR="00ED2358" w:rsidRPr="00ED2358" w:rsidRDefault="00642EBB" w:rsidP="00642EBB">
      <w:pPr>
        <w:numPr>
          <w:ilvl w:val="1"/>
          <w:numId w:val="3"/>
        </w:numPr>
        <w:tabs>
          <w:tab w:val="left" w:pos="360"/>
          <w:tab w:val="left" w:pos="1305"/>
        </w:tabs>
      </w:pPr>
      <w:r>
        <w:t>Fellow candidates can apply to</w:t>
      </w:r>
      <w:r w:rsidR="00ED2358" w:rsidRPr="00ED2358">
        <w:t xml:space="preserve"> any DEVELOP node </w:t>
      </w:r>
    </w:p>
    <w:p w:rsidR="00ED2358" w:rsidRPr="00ED2358" w:rsidRDefault="00ED2358" w:rsidP="00424068">
      <w:pPr>
        <w:numPr>
          <w:ilvl w:val="1"/>
          <w:numId w:val="3"/>
        </w:numPr>
        <w:tabs>
          <w:tab w:val="left" w:pos="360"/>
          <w:tab w:val="left" w:pos="1305"/>
        </w:tabs>
      </w:pPr>
      <w:r w:rsidRPr="00ED2358">
        <w:t>Fellow positions are considered consultants and will not be offered health or other employment related benefits</w:t>
      </w:r>
    </w:p>
    <w:p w:rsidR="00ED2358" w:rsidRPr="00ED2358" w:rsidRDefault="00ED2358" w:rsidP="00424068">
      <w:pPr>
        <w:numPr>
          <w:ilvl w:val="1"/>
          <w:numId w:val="3"/>
        </w:numPr>
        <w:tabs>
          <w:tab w:val="left" w:pos="360"/>
          <w:tab w:val="left" w:pos="1305"/>
        </w:tabs>
      </w:pPr>
      <w:r w:rsidRPr="00ED2358">
        <w:t>Fellow rate will be a $2.00/</w:t>
      </w:r>
      <w:proofErr w:type="spellStart"/>
      <w:r w:rsidRPr="00ED2358">
        <w:t>hr</w:t>
      </w:r>
      <w:proofErr w:type="spellEnd"/>
      <w:r w:rsidRPr="00ED2358">
        <w:t xml:space="preserve"> increase above the base pay scale (dependent on degree held)</w:t>
      </w:r>
    </w:p>
    <w:p w:rsidR="00ED2358" w:rsidRPr="00ED2358" w:rsidRDefault="00ED2358" w:rsidP="00424068">
      <w:pPr>
        <w:numPr>
          <w:ilvl w:val="1"/>
          <w:numId w:val="3"/>
        </w:numPr>
        <w:tabs>
          <w:tab w:val="left" w:pos="360"/>
          <w:tab w:val="left" w:pos="1305"/>
        </w:tabs>
      </w:pPr>
      <w:r w:rsidRPr="00ED2358">
        <w:t>Selections are made by the NPO wi</w:t>
      </w:r>
      <w:r w:rsidR="00CC35D3">
        <w:t>th inputs and agreement from node</w:t>
      </w:r>
      <w:r w:rsidRPr="00ED2358">
        <w:t xml:space="preserve"> leadership </w:t>
      </w:r>
    </w:p>
    <w:p w:rsidR="006467BB" w:rsidRDefault="006467BB" w:rsidP="00D54425">
      <w:pPr>
        <w:tabs>
          <w:tab w:val="left" w:pos="360"/>
          <w:tab w:val="left" w:pos="1305"/>
        </w:tabs>
      </w:pPr>
    </w:p>
    <w:p w:rsidR="006467BB" w:rsidRPr="00ED2358" w:rsidRDefault="000376EC" w:rsidP="00D54425">
      <w:pPr>
        <w:tabs>
          <w:tab w:val="left" w:pos="360"/>
          <w:tab w:val="left" w:pos="1305"/>
        </w:tabs>
        <w:rPr>
          <w:b/>
        </w:rPr>
      </w:pPr>
      <w:r>
        <w:rPr>
          <w:b/>
        </w:rPr>
        <w:t>Center Lead E</w:t>
      </w:r>
      <w:r w:rsidR="006467BB" w:rsidRPr="00ED2358">
        <w:rPr>
          <w:b/>
        </w:rPr>
        <w:t>ligibility</w:t>
      </w:r>
      <w:r>
        <w:rPr>
          <w:b/>
        </w:rPr>
        <w:t xml:space="preserve"> &amp; Logistics</w:t>
      </w:r>
      <w:r w:rsidR="006467BB" w:rsidRPr="00ED2358">
        <w:rPr>
          <w:b/>
        </w:rPr>
        <w:t>:</w:t>
      </w:r>
    </w:p>
    <w:p w:rsidR="00424068" w:rsidRDefault="00424068" w:rsidP="000376EC">
      <w:pPr>
        <w:numPr>
          <w:ilvl w:val="0"/>
          <w:numId w:val="5"/>
        </w:numPr>
        <w:tabs>
          <w:tab w:val="left" w:pos="360"/>
          <w:tab w:val="left" w:pos="1305"/>
        </w:tabs>
      </w:pPr>
      <w:r>
        <w:t>Eligibility:</w:t>
      </w:r>
    </w:p>
    <w:p w:rsidR="00351960" w:rsidRPr="000376EC" w:rsidRDefault="00351960" w:rsidP="00351960">
      <w:pPr>
        <w:numPr>
          <w:ilvl w:val="1"/>
          <w:numId w:val="5"/>
        </w:numPr>
        <w:tabs>
          <w:tab w:val="left" w:pos="360"/>
          <w:tab w:val="left" w:pos="1305"/>
        </w:tabs>
      </w:pPr>
      <w:r w:rsidRPr="000376EC">
        <w:t>Ability to spend 20-40 hours/week in the position</w:t>
      </w:r>
    </w:p>
    <w:p w:rsidR="00351960" w:rsidRPr="000376EC" w:rsidRDefault="00351960" w:rsidP="00351960">
      <w:pPr>
        <w:numPr>
          <w:ilvl w:val="1"/>
          <w:numId w:val="5"/>
        </w:numPr>
        <w:tabs>
          <w:tab w:val="left" w:pos="360"/>
          <w:tab w:val="left" w:pos="1305"/>
        </w:tabs>
      </w:pPr>
      <w:r w:rsidRPr="000376EC">
        <w:t>Minimum 3.0 GPA (at current or at most recent academic institution)</w:t>
      </w:r>
    </w:p>
    <w:p w:rsidR="00351960" w:rsidRPr="000376EC" w:rsidRDefault="00351960" w:rsidP="00351960">
      <w:pPr>
        <w:numPr>
          <w:ilvl w:val="1"/>
          <w:numId w:val="5"/>
        </w:numPr>
        <w:tabs>
          <w:tab w:val="left" w:pos="360"/>
          <w:tab w:val="left" w:pos="1305"/>
        </w:tabs>
      </w:pPr>
      <w:r w:rsidRPr="000376EC">
        <w:t>U.S. Citizenship</w:t>
      </w:r>
    </w:p>
    <w:p w:rsidR="000376EC" w:rsidRDefault="000376EC" w:rsidP="00424068">
      <w:pPr>
        <w:numPr>
          <w:ilvl w:val="1"/>
          <w:numId w:val="5"/>
        </w:numPr>
        <w:tabs>
          <w:tab w:val="left" w:pos="360"/>
          <w:tab w:val="left" w:pos="1305"/>
        </w:tabs>
      </w:pPr>
      <w:r w:rsidRPr="000376EC">
        <w:t>At least one term with DEVELOP</w:t>
      </w:r>
      <w:r>
        <w:t xml:space="preserve"> (the current term counts)</w:t>
      </w:r>
      <w:r w:rsidRPr="000376EC">
        <w:t>, multiple are preferred</w:t>
      </w:r>
      <w:r>
        <w:t xml:space="preserve"> </w:t>
      </w:r>
    </w:p>
    <w:p w:rsidR="00D1282F" w:rsidRPr="000376EC" w:rsidRDefault="00D1282F" w:rsidP="00424068">
      <w:pPr>
        <w:numPr>
          <w:ilvl w:val="1"/>
          <w:numId w:val="5"/>
        </w:numPr>
        <w:tabs>
          <w:tab w:val="left" w:pos="360"/>
          <w:tab w:val="left" w:pos="1305"/>
        </w:tabs>
      </w:pPr>
      <w:r>
        <w:t xml:space="preserve">Open to </w:t>
      </w:r>
      <w:r w:rsidR="0070688C">
        <w:t xml:space="preserve">currently enrolled </w:t>
      </w:r>
      <w:r>
        <w:t>students, recent graduates, and early/transitioning career professionals</w:t>
      </w:r>
    </w:p>
    <w:p w:rsidR="00351960" w:rsidRDefault="00105F06" w:rsidP="000376EC">
      <w:pPr>
        <w:numPr>
          <w:ilvl w:val="0"/>
          <w:numId w:val="5"/>
        </w:numPr>
        <w:tabs>
          <w:tab w:val="left" w:pos="360"/>
          <w:tab w:val="left" w:pos="1305"/>
        </w:tabs>
      </w:pPr>
      <w:r>
        <w:t>Desired Skillsets</w:t>
      </w:r>
      <w:r w:rsidR="00351960">
        <w:t>:</w:t>
      </w:r>
    </w:p>
    <w:p w:rsidR="000376EC" w:rsidRPr="000376EC" w:rsidRDefault="000376EC" w:rsidP="00351960">
      <w:pPr>
        <w:numPr>
          <w:ilvl w:val="1"/>
          <w:numId w:val="5"/>
        </w:numPr>
        <w:tabs>
          <w:tab w:val="left" w:pos="360"/>
          <w:tab w:val="left" w:pos="1305"/>
        </w:tabs>
      </w:pPr>
      <w:r w:rsidRPr="000376EC">
        <w:t>Strong leadership and communication skills</w:t>
      </w:r>
    </w:p>
    <w:p w:rsidR="000376EC" w:rsidRPr="000376EC" w:rsidRDefault="000376EC" w:rsidP="00105F06">
      <w:pPr>
        <w:numPr>
          <w:ilvl w:val="1"/>
          <w:numId w:val="5"/>
        </w:numPr>
        <w:tabs>
          <w:tab w:val="left" w:pos="360"/>
          <w:tab w:val="left" w:pos="1305"/>
        </w:tabs>
      </w:pPr>
      <w:r w:rsidRPr="000376EC">
        <w:lastRenderedPageBreak/>
        <w:t>Proficient knowledge and understanding of DEVELOP</w:t>
      </w:r>
    </w:p>
    <w:p w:rsidR="000376EC" w:rsidRPr="000376EC" w:rsidRDefault="000376EC" w:rsidP="00105F06">
      <w:pPr>
        <w:numPr>
          <w:ilvl w:val="1"/>
          <w:numId w:val="5"/>
        </w:numPr>
        <w:tabs>
          <w:tab w:val="left" w:pos="360"/>
          <w:tab w:val="left" w:pos="1305"/>
        </w:tabs>
      </w:pPr>
      <w:r w:rsidRPr="000376EC">
        <w:t>Demonstrated ability to generate project ideas and start/maintain partnerships</w:t>
      </w:r>
    </w:p>
    <w:p w:rsidR="00105F06" w:rsidRDefault="00105F06" w:rsidP="00105F06">
      <w:pPr>
        <w:numPr>
          <w:ilvl w:val="0"/>
          <w:numId w:val="5"/>
        </w:numPr>
        <w:tabs>
          <w:tab w:val="left" w:pos="360"/>
          <w:tab w:val="left" w:pos="1305"/>
        </w:tabs>
      </w:pPr>
      <w:r>
        <w:t>Logistics &amp; Considerations:</w:t>
      </w:r>
    </w:p>
    <w:p w:rsidR="00105F06" w:rsidRPr="00ED2358" w:rsidRDefault="00105F06" w:rsidP="00105F06">
      <w:pPr>
        <w:numPr>
          <w:ilvl w:val="1"/>
          <w:numId w:val="5"/>
        </w:numPr>
        <w:tabs>
          <w:tab w:val="left" w:pos="360"/>
          <w:tab w:val="left" w:pos="1305"/>
        </w:tabs>
      </w:pPr>
      <w:r w:rsidRPr="00ED2358">
        <w:t>Awa</w:t>
      </w:r>
      <w:r w:rsidR="006A10C0">
        <w:t>rded term is: one</w:t>
      </w:r>
      <w:r w:rsidR="005966AE">
        <w:t xml:space="preserve"> year that begins on the first day of the subsequent term from application term</w:t>
      </w:r>
      <w:r w:rsidR="006A10C0">
        <w:t xml:space="preserve"> </w:t>
      </w:r>
      <w:r w:rsidR="001A4BEA">
        <w:t xml:space="preserve">(ex. </w:t>
      </w:r>
      <w:r w:rsidR="007F3650">
        <w:t>An applicant applies in the 2017</w:t>
      </w:r>
      <w:r w:rsidR="001A4BEA">
        <w:t xml:space="preserve"> summer term, officially</w:t>
      </w:r>
      <w:r w:rsidR="007F3650">
        <w:t xml:space="preserve"> begins at the start of the 2017</w:t>
      </w:r>
      <w:r w:rsidR="001A4BEA">
        <w:t xml:space="preserve"> fall term, and continues in the position u</w:t>
      </w:r>
      <w:r w:rsidR="007F3650">
        <w:t>ntil the interim before the 2018</w:t>
      </w:r>
      <w:r w:rsidR="001A4BEA">
        <w:t xml:space="preserve"> fall term)</w:t>
      </w:r>
    </w:p>
    <w:p w:rsidR="00160BC7" w:rsidRDefault="00160BC7" w:rsidP="00160BC7">
      <w:pPr>
        <w:numPr>
          <w:ilvl w:val="1"/>
          <w:numId w:val="5"/>
        </w:numPr>
        <w:tabs>
          <w:tab w:val="left" w:pos="360"/>
          <w:tab w:val="left" w:pos="1305"/>
        </w:tabs>
      </w:pPr>
      <w:r>
        <w:t>One year opportunity; eligible for renewal up to two years</w:t>
      </w:r>
    </w:p>
    <w:p w:rsidR="00B17FD5" w:rsidRPr="00ED2358" w:rsidRDefault="00B17FD5" w:rsidP="00160BC7">
      <w:pPr>
        <w:numPr>
          <w:ilvl w:val="1"/>
          <w:numId w:val="5"/>
        </w:numPr>
        <w:tabs>
          <w:tab w:val="left" w:pos="360"/>
          <w:tab w:val="left" w:pos="1305"/>
        </w:tabs>
      </w:pPr>
      <w:r>
        <w:t>The position is re</w:t>
      </w:r>
      <w:r w:rsidR="007F3650">
        <w:t>-</w:t>
      </w:r>
      <w:r>
        <w:t>competed annually</w:t>
      </w:r>
    </w:p>
    <w:p w:rsidR="00105F06" w:rsidRPr="00ED2358" w:rsidRDefault="00105F06" w:rsidP="00105F06">
      <w:pPr>
        <w:numPr>
          <w:ilvl w:val="1"/>
          <w:numId w:val="5"/>
        </w:numPr>
        <w:tabs>
          <w:tab w:val="left" w:pos="360"/>
          <w:tab w:val="left" w:pos="1305"/>
        </w:tabs>
      </w:pPr>
      <w:r>
        <w:t>Center Lead</w:t>
      </w:r>
      <w:r w:rsidRPr="00ED2358">
        <w:t xml:space="preserve"> positions are considered consultants and will not be offered health or other employment related benefits</w:t>
      </w:r>
    </w:p>
    <w:p w:rsidR="000E662C" w:rsidRPr="00ED2358" w:rsidRDefault="000E662C" w:rsidP="000E662C">
      <w:pPr>
        <w:numPr>
          <w:ilvl w:val="1"/>
          <w:numId w:val="5"/>
        </w:numPr>
        <w:tabs>
          <w:tab w:val="left" w:pos="360"/>
          <w:tab w:val="left" w:pos="1305"/>
        </w:tabs>
      </w:pPr>
      <w:r>
        <w:t>Center Lead candidates can only apply to specific</w:t>
      </w:r>
      <w:r w:rsidRPr="00ED2358">
        <w:t xml:space="preserve"> </w:t>
      </w:r>
      <w:r>
        <w:t>DEVELOP nodes that have a position up for competition</w:t>
      </w:r>
    </w:p>
    <w:p w:rsidR="00105F06" w:rsidRPr="00ED2358" w:rsidRDefault="00105F06" w:rsidP="00105F06">
      <w:pPr>
        <w:numPr>
          <w:ilvl w:val="1"/>
          <w:numId w:val="5"/>
        </w:numPr>
        <w:tabs>
          <w:tab w:val="left" w:pos="360"/>
          <w:tab w:val="left" w:pos="1305"/>
        </w:tabs>
      </w:pPr>
      <w:r>
        <w:t>Center Lead</w:t>
      </w:r>
      <w:r w:rsidRPr="00ED2358">
        <w:t xml:space="preserve"> rate will be a $2.00/</w:t>
      </w:r>
      <w:proofErr w:type="spellStart"/>
      <w:r w:rsidRPr="00ED2358">
        <w:t>hr</w:t>
      </w:r>
      <w:proofErr w:type="spellEnd"/>
      <w:r w:rsidRPr="00ED2358">
        <w:t xml:space="preserve"> increase above the base pay scale (dependent on degree held)</w:t>
      </w:r>
    </w:p>
    <w:p w:rsidR="00160BC7" w:rsidRPr="00ED2358" w:rsidRDefault="00160BC7" w:rsidP="00160BC7">
      <w:pPr>
        <w:numPr>
          <w:ilvl w:val="1"/>
          <w:numId w:val="5"/>
        </w:numPr>
        <w:tabs>
          <w:tab w:val="left" w:pos="360"/>
          <w:tab w:val="left" w:pos="1305"/>
        </w:tabs>
      </w:pPr>
      <w:r w:rsidRPr="00ED2358">
        <w:t>Performance reviews take place during interims following each term (spring, summer, fall)</w:t>
      </w:r>
    </w:p>
    <w:p w:rsidR="00105F06" w:rsidRPr="00ED2358" w:rsidRDefault="00105F06" w:rsidP="00105F06">
      <w:pPr>
        <w:numPr>
          <w:ilvl w:val="1"/>
          <w:numId w:val="5"/>
        </w:numPr>
        <w:tabs>
          <w:tab w:val="left" w:pos="360"/>
          <w:tab w:val="left" w:pos="1305"/>
        </w:tabs>
      </w:pPr>
      <w:r w:rsidRPr="00ED2358">
        <w:t xml:space="preserve">Selections are made by the NPO with inputs and agreement from the </w:t>
      </w:r>
      <w:r>
        <w:t>Advisor &amp; Mentors</w:t>
      </w:r>
      <w:r w:rsidRPr="00ED2358">
        <w:t xml:space="preserve"> at the node </w:t>
      </w:r>
    </w:p>
    <w:p w:rsidR="006467BB" w:rsidRDefault="006467BB" w:rsidP="00D54425">
      <w:pPr>
        <w:tabs>
          <w:tab w:val="left" w:pos="360"/>
          <w:tab w:val="left" w:pos="1305"/>
        </w:tabs>
      </w:pPr>
    </w:p>
    <w:p w:rsidR="006467BB" w:rsidRDefault="00D06607" w:rsidP="00D54425">
      <w:pPr>
        <w:tabs>
          <w:tab w:val="left" w:pos="360"/>
          <w:tab w:val="left" w:pos="1305"/>
        </w:tabs>
      </w:pPr>
      <w:bookmarkStart w:id="0" w:name="_GoBack"/>
      <w:bookmarkEnd w:id="0"/>
      <w:r w:rsidRPr="00D06607">
        <w:rPr>
          <w:b/>
        </w:rPr>
        <w:t>Questions?</w:t>
      </w:r>
      <w:r>
        <w:t xml:space="preserve"> Email or call Lauren Childs-Gleason or Karen </w:t>
      </w:r>
      <w:proofErr w:type="spellStart"/>
      <w:r>
        <w:t>Allsbrook</w:t>
      </w:r>
      <w:proofErr w:type="spellEnd"/>
      <w:r>
        <w:t xml:space="preserve"> </w:t>
      </w:r>
    </w:p>
    <w:p w:rsidR="006467BB" w:rsidRDefault="006467BB" w:rsidP="00D54425">
      <w:pPr>
        <w:tabs>
          <w:tab w:val="left" w:pos="360"/>
          <w:tab w:val="left" w:pos="1305"/>
        </w:tabs>
      </w:pPr>
    </w:p>
    <w:sectPr w:rsidR="00646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077FC"/>
    <w:multiLevelType w:val="multilevel"/>
    <w:tmpl w:val="9B78CE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474BBC"/>
    <w:multiLevelType w:val="hybridMultilevel"/>
    <w:tmpl w:val="7FE4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26AAB"/>
    <w:multiLevelType w:val="multilevel"/>
    <w:tmpl w:val="CEFC5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8A6F86"/>
    <w:multiLevelType w:val="hybridMultilevel"/>
    <w:tmpl w:val="51909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E5736D"/>
    <w:multiLevelType w:val="multilevel"/>
    <w:tmpl w:val="F6B8AD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329"/>
    <w:rsid w:val="00015FDD"/>
    <w:rsid w:val="000376EC"/>
    <w:rsid w:val="000864E0"/>
    <w:rsid w:val="000C2F85"/>
    <w:rsid w:val="000D24E3"/>
    <w:rsid w:val="000E3CC2"/>
    <w:rsid w:val="000E662C"/>
    <w:rsid w:val="000F6FEE"/>
    <w:rsid w:val="00105F06"/>
    <w:rsid w:val="001370CB"/>
    <w:rsid w:val="00150329"/>
    <w:rsid w:val="00160BC7"/>
    <w:rsid w:val="00181F4F"/>
    <w:rsid w:val="001A4BEA"/>
    <w:rsid w:val="002251FD"/>
    <w:rsid w:val="002339CE"/>
    <w:rsid w:val="00273F13"/>
    <w:rsid w:val="002B23E2"/>
    <w:rsid w:val="00304959"/>
    <w:rsid w:val="003369C6"/>
    <w:rsid w:val="00347E70"/>
    <w:rsid w:val="00351960"/>
    <w:rsid w:val="003827AA"/>
    <w:rsid w:val="00415B09"/>
    <w:rsid w:val="00424068"/>
    <w:rsid w:val="004875BD"/>
    <w:rsid w:val="004C351E"/>
    <w:rsid w:val="004C7E1A"/>
    <w:rsid w:val="004E682C"/>
    <w:rsid w:val="0050474F"/>
    <w:rsid w:val="005760F9"/>
    <w:rsid w:val="005966AE"/>
    <w:rsid w:val="006233DD"/>
    <w:rsid w:val="006265AE"/>
    <w:rsid w:val="00642EBB"/>
    <w:rsid w:val="006462B4"/>
    <w:rsid w:val="006467BB"/>
    <w:rsid w:val="00652E07"/>
    <w:rsid w:val="00690925"/>
    <w:rsid w:val="006A10C0"/>
    <w:rsid w:val="0070255B"/>
    <w:rsid w:val="0070688C"/>
    <w:rsid w:val="007132EF"/>
    <w:rsid w:val="00775F0A"/>
    <w:rsid w:val="007F3650"/>
    <w:rsid w:val="00824F09"/>
    <w:rsid w:val="00827BE1"/>
    <w:rsid w:val="008628B8"/>
    <w:rsid w:val="00874896"/>
    <w:rsid w:val="008902DC"/>
    <w:rsid w:val="008A6C86"/>
    <w:rsid w:val="008F6BEB"/>
    <w:rsid w:val="009142D0"/>
    <w:rsid w:val="00940E05"/>
    <w:rsid w:val="00AF71CF"/>
    <w:rsid w:val="00B17FD5"/>
    <w:rsid w:val="00B43621"/>
    <w:rsid w:val="00C338CF"/>
    <w:rsid w:val="00CB355B"/>
    <w:rsid w:val="00CC35D3"/>
    <w:rsid w:val="00CD4E38"/>
    <w:rsid w:val="00CE0675"/>
    <w:rsid w:val="00CE2850"/>
    <w:rsid w:val="00D03C53"/>
    <w:rsid w:val="00D06607"/>
    <w:rsid w:val="00D1282F"/>
    <w:rsid w:val="00D23CA4"/>
    <w:rsid w:val="00D54425"/>
    <w:rsid w:val="00D562ED"/>
    <w:rsid w:val="00D85198"/>
    <w:rsid w:val="00E6030A"/>
    <w:rsid w:val="00E647A7"/>
    <w:rsid w:val="00E76759"/>
    <w:rsid w:val="00EA55E4"/>
    <w:rsid w:val="00EB47D9"/>
    <w:rsid w:val="00ED2358"/>
    <w:rsid w:val="00F20E9E"/>
    <w:rsid w:val="00F261FC"/>
    <w:rsid w:val="00F55B79"/>
    <w:rsid w:val="00F563C3"/>
    <w:rsid w:val="00F90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68224-2A26-417E-B360-6E64CE0AC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364361">
      <w:bodyDiv w:val="1"/>
      <w:marLeft w:val="0"/>
      <w:marRight w:val="0"/>
      <w:marTop w:val="0"/>
      <w:marBottom w:val="0"/>
      <w:divBdr>
        <w:top w:val="none" w:sz="0" w:space="0" w:color="auto"/>
        <w:left w:val="none" w:sz="0" w:space="0" w:color="auto"/>
        <w:bottom w:val="none" w:sz="0" w:space="0" w:color="auto"/>
        <w:right w:val="none" w:sz="0" w:space="0" w:color="auto"/>
      </w:divBdr>
    </w:div>
    <w:div w:id="642084745">
      <w:bodyDiv w:val="1"/>
      <w:marLeft w:val="0"/>
      <w:marRight w:val="0"/>
      <w:marTop w:val="0"/>
      <w:marBottom w:val="0"/>
      <w:divBdr>
        <w:top w:val="none" w:sz="0" w:space="0" w:color="auto"/>
        <w:left w:val="none" w:sz="0" w:space="0" w:color="auto"/>
        <w:bottom w:val="none" w:sz="0" w:space="0" w:color="auto"/>
        <w:right w:val="none" w:sz="0" w:space="0" w:color="auto"/>
      </w:divBdr>
    </w:div>
    <w:div w:id="1303920324">
      <w:bodyDiv w:val="1"/>
      <w:marLeft w:val="0"/>
      <w:marRight w:val="0"/>
      <w:marTop w:val="0"/>
      <w:marBottom w:val="0"/>
      <w:divBdr>
        <w:top w:val="none" w:sz="0" w:space="0" w:color="auto"/>
        <w:left w:val="none" w:sz="0" w:space="0" w:color="auto"/>
        <w:bottom w:val="none" w:sz="0" w:space="0" w:color="auto"/>
        <w:right w:val="none" w:sz="0" w:space="0" w:color="auto"/>
      </w:divBdr>
    </w:div>
    <w:div w:id="1440369188">
      <w:bodyDiv w:val="1"/>
      <w:marLeft w:val="0"/>
      <w:marRight w:val="0"/>
      <w:marTop w:val="0"/>
      <w:marBottom w:val="0"/>
      <w:divBdr>
        <w:top w:val="none" w:sz="0" w:space="0" w:color="auto"/>
        <w:left w:val="none" w:sz="0" w:space="0" w:color="auto"/>
        <w:bottom w:val="none" w:sz="0" w:space="0" w:color="auto"/>
        <w:right w:val="none" w:sz="0" w:space="0" w:color="auto"/>
      </w:divBdr>
    </w:div>
    <w:div w:id="1583684730">
      <w:bodyDiv w:val="1"/>
      <w:marLeft w:val="0"/>
      <w:marRight w:val="0"/>
      <w:marTop w:val="0"/>
      <w:marBottom w:val="0"/>
      <w:divBdr>
        <w:top w:val="none" w:sz="0" w:space="0" w:color="auto"/>
        <w:left w:val="none" w:sz="0" w:space="0" w:color="auto"/>
        <w:bottom w:val="none" w:sz="0" w:space="0" w:color="auto"/>
        <w:right w:val="none" w:sz="0" w:space="0" w:color="auto"/>
      </w:divBdr>
    </w:div>
    <w:div w:id="205438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Childs, Lauren M. (LARC-E3)[DEVELOP]</dc:creator>
  <cp:keywords/>
  <dc:description/>
  <cp:lastModifiedBy>Childs, Lauren M. (LARC-E3)[DEVELOP]</cp:lastModifiedBy>
  <cp:revision>4</cp:revision>
  <dcterms:created xsi:type="dcterms:W3CDTF">2017-05-12T01:24:00Z</dcterms:created>
  <dcterms:modified xsi:type="dcterms:W3CDTF">2017-06-05T21:00:00Z</dcterms:modified>
</cp:coreProperties>
</file>