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F8B90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6919F0C0" w14:textId="7777777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789BFCAA" wp14:editId="133900F1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837">
        <w:rPr>
          <w:rFonts w:ascii="Century Gothic" w:hAnsi="Century Gothic" w:cs="Arial"/>
          <w:sz w:val="24"/>
        </w:rPr>
        <w:t xml:space="preserve">NASA </w:t>
      </w:r>
      <w:r w:rsidR="00F45821">
        <w:rPr>
          <w:rFonts w:ascii="Century Gothic" w:hAnsi="Century Gothic" w:cs="Arial"/>
          <w:sz w:val="24"/>
        </w:rPr>
        <w:t>Langley Research Center</w:t>
      </w:r>
    </w:p>
    <w:p w14:paraId="2335D3A3" w14:textId="77777777" w:rsidR="00BA5773" w:rsidRPr="00B23EAA" w:rsidRDefault="00B04370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BC6B3C">
        <w:rPr>
          <w:rFonts w:ascii="Century Gothic" w:hAnsi="Century Gothic" w:cs="Arial"/>
          <w:b/>
        </w:rPr>
        <w:t xml:space="preserve"> 2016</w:t>
      </w:r>
    </w:p>
    <w:p w14:paraId="6304DE8B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CDA5B87" w14:textId="77777777" w:rsidR="00677CB8" w:rsidRPr="00F83291" w:rsidRDefault="00D31CD0" w:rsidP="003F2639">
      <w:pPr>
        <w:spacing w:after="12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Short Title: </w:t>
      </w:r>
      <w:r w:rsidR="00F45821">
        <w:rPr>
          <w:rFonts w:ascii="Century Gothic" w:hAnsi="Century Gothic" w:cs="Arial"/>
          <w:b/>
        </w:rPr>
        <w:t>Glacier National Park Climate</w:t>
      </w:r>
    </w:p>
    <w:p w14:paraId="6FF62C7F" w14:textId="77777777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45821">
        <w:rPr>
          <w:rFonts w:ascii="Century Gothic" w:hAnsi="Century Gothic" w:cs="Arial"/>
        </w:rPr>
        <w:t xml:space="preserve">Utilizing NASA Earth Observations to Quantify Landscape Disturbances </w:t>
      </w:r>
      <w:r w:rsidR="00196F62">
        <w:rPr>
          <w:rFonts w:ascii="Century Gothic" w:hAnsi="Century Gothic" w:cs="Arial"/>
        </w:rPr>
        <w:t xml:space="preserve">Related to a Changing Climate </w:t>
      </w:r>
      <w:r w:rsidR="00F45821">
        <w:rPr>
          <w:rFonts w:ascii="Century Gothic" w:hAnsi="Century Gothic" w:cs="Arial"/>
        </w:rPr>
        <w:t>in Glacier National Park</w:t>
      </w:r>
    </w:p>
    <w:p w14:paraId="5215F7E6" w14:textId="7777777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523251">
        <w:rPr>
          <w:rFonts w:ascii="Century Gothic" w:hAnsi="Century Gothic" w:cs="Arial"/>
        </w:rPr>
        <w:t>Disturbing the Peaks: Mapping Landscape Disturbance</w:t>
      </w:r>
      <w:r w:rsidR="004E68F1">
        <w:rPr>
          <w:rFonts w:ascii="Century Gothic" w:hAnsi="Century Gothic" w:cs="Arial"/>
        </w:rPr>
        <w:t>s</w:t>
      </w:r>
      <w:r w:rsidR="00523251">
        <w:rPr>
          <w:rFonts w:ascii="Century Gothic" w:hAnsi="Century Gothic" w:cs="Arial"/>
        </w:rPr>
        <w:t xml:space="preserve"> in Glacier National Park</w:t>
      </w:r>
    </w:p>
    <w:p w14:paraId="2FD424D2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78956633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167EB189" w14:textId="77777777" w:rsidR="00E507D0" w:rsidRPr="00D579FC" w:rsidRDefault="00523251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Jordan Lubbers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jordan.e.lubbers@nasa.gov</w:t>
      </w:r>
    </w:p>
    <w:p w14:paraId="156D83C1" w14:textId="77777777" w:rsidR="00523251" w:rsidRDefault="004D5397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Dr. </w:t>
      </w:r>
      <w:proofErr w:type="spellStart"/>
      <w:r w:rsidR="00523251">
        <w:rPr>
          <w:rFonts w:ascii="Century Gothic" w:hAnsi="Century Gothic" w:cs="Arial"/>
          <w:sz w:val="20"/>
          <w:szCs w:val="20"/>
        </w:rPr>
        <w:t>Sunita</w:t>
      </w:r>
      <w:proofErr w:type="spellEnd"/>
      <w:r w:rsidR="00523251">
        <w:rPr>
          <w:rFonts w:ascii="Century Gothic" w:hAnsi="Century Gothic" w:cs="Arial"/>
          <w:sz w:val="20"/>
          <w:szCs w:val="20"/>
        </w:rPr>
        <w:t xml:space="preserve"> Yadav-</w:t>
      </w:r>
      <w:proofErr w:type="spellStart"/>
      <w:r w:rsidR="00523251">
        <w:rPr>
          <w:rFonts w:ascii="Century Gothic" w:hAnsi="Century Gothic" w:cs="Arial"/>
          <w:sz w:val="20"/>
          <w:szCs w:val="20"/>
        </w:rPr>
        <w:t>Pauletti</w:t>
      </w:r>
      <w:proofErr w:type="spellEnd"/>
    </w:p>
    <w:p w14:paraId="25643252" w14:textId="77777777" w:rsidR="002E4378" w:rsidRPr="00D579FC" w:rsidRDefault="00523251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Ryan Avery</w:t>
      </w:r>
    </w:p>
    <w:p w14:paraId="0FEB37E7" w14:textId="77777777" w:rsidR="002E4378" w:rsidRDefault="00523251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Joe Harris</w:t>
      </w:r>
    </w:p>
    <w:p w14:paraId="4DCC50AA" w14:textId="77777777" w:rsidR="00523251" w:rsidRDefault="00523251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Suzannah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Richards</w:t>
      </w:r>
    </w:p>
    <w:p w14:paraId="323F68FE" w14:textId="77777777" w:rsidR="00523251" w:rsidRPr="00D579FC" w:rsidRDefault="00523251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Zachary Wardle</w:t>
      </w:r>
    </w:p>
    <w:p w14:paraId="45ABACF1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6167D21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07CB4431" w14:textId="77777777" w:rsidR="00A22A42" w:rsidRDefault="00523251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DC4F75">
        <w:rPr>
          <w:rFonts w:ascii="Century Gothic" w:hAnsi="Century Gothic" w:cs="Arial"/>
          <w:sz w:val="20"/>
          <w:szCs w:val="20"/>
        </w:rPr>
        <w:t>N</w:t>
      </w:r>
      <w:r w:rsidR="00BD7B12">
        <w:rPr>
          <w:rFonts w:ascii="Century Gothic" w:hAnsi="Century Gothic" w:cs="Arial"/>
          <w:sz w:val="20"/>
          <w:szCs w:val="20"/>
        </w:rPr>
        <w:t>ASA Langley Research Center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C03C02E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F056E9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2C7947E8" w14:textId="77777777">
        <w:tc>
          <w:tcPr>
            <w:tcW w:w="3060" w:type="dxa"/>
            <w:shd w:val="clear" w:color="auto" w:fill="31849B" w:themeFill="accent5" w:themeFillShade="BF"/>
            <w:vAlign w:val="center"/>
          </w:tcPr>
          <w:p w14:paraId="5D431D4E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72C8326B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0543211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B5950AF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435D6C2F" w14:textId="77777777">
        <w:tc>
          <w:tcPr>
            <w:tcW w:w="3060" w:type="dxa"/>
          </w:tcPr>
          <w:p w14:paraId="43C84C59" w14:textId="77777777" w:rsidR="00720DF2" w:rsidRPr="00720DF2" w:rsidRDefault="00523251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Park Service</w:t>
            </w:r>
            <w:r w:rsidR="00DC4F75">
              <w:rPr>
                <w:sz w:val="20"/>
                <w:szCs w:val="20"/>
              </w:rPr>
              <w:t>, Glacier National Park</w:t>
            </w:r>
          </w:p>
        </w:tc>
        <w:tc>
          <w:tcPr>
            <w:tcW w:w="3510" w:type="dxa"/>
          </w:tcPr>
          <w:p w14:paraId="7625CD97" w14:textId="77777777" w:rsidR="00720DF2" w:rsidRPr="00720DF2" w:rsidRDefault="00523251" w:rsidP="00DC4F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</w:t>
            </w:r>
            <w:proofErr w:type="spellStart"/>
            <w:r>
              <w:rPr>
                <w:sz w:val="20"/>
                <w:szCs w:val="20"/>
              </w:rPr>
              <w:t>Menicke</w:t>
            </w:r>
            <w:proofErr w:type="spellEnd"/>
            <w:r w:rsidR="00720DF2" w:rsidRPr="00720DF2">
              <w:rPr>
                <w:sz w:val="20"/>
                <w:szCs w:val="20"/>
              </w:rPr>
              <w:t xml:space="preserve">, </w:t>
            </w:r>
            <w:r w:rsidR="00DC4F75">
              <w:rPr>
                <w:sz w:val="20"/>
                <w:szCs w:val="20"/>
              </w:rPr>
              <w:t>Geographer</w:t>
            </w:r>
          </w:p>
        </w:tc>
        <w:tc>
          <w:tcPr>
            <w:tcW w:w="1620" w:type="dxa"/>
          </w:tcPr>
          <w:p w14:paraId="234D2333" w14:textId="77777777" w:rsidR="00720DF2" w:rsidRPr="00720DF2" w:rsidRDefault="00720DF2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614C336B" w14:textId="77777777" w:rsidR="00720DF2" w:rsidRPr="00720DF2" w:rsidRDefault="00DC4F75" w:rsidP="006A620D">
            <w:pPr>
              <w:tabs>
                <w:tab w:val="center" w:pos="43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20DF2" w:rsidRPr="00720DF2" w14:paraId="15E7EE32" w14:textId="77777777">
        <w:tc>
          <w:tcPr>
            <w:tcW w:w="3060" w:type="dxa"/>
          </w:tcPr>
          <w:p w14:paraId="720C1885" w14:textId="77777777" w:rsidR="00720DF2" w:rsidRPr="00720DF2" w:rsidRDefault="00902E3D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NASA Ames Research Center, </w:t>
            </w:r>
            <w:proofErr w:type="spellStart"/>
            <w:r>
              <w:t>Biospheric</w:t>
            </w:r>
            <w:proofErr w:type="spellEnd"/>
            <w:r>
              <w:t xml:space="preserve"> Branch</w:t>
            </w:r>
          </w:p>
        </w:tc>
        <w:tc>
          <w:tcPr>
            <w:tcW w:w="3510" w:type="dxa"/>
          </w:tcPr>
          <w:p w14:paraId="5515912A" w14:textId="77777777" w:rsidR="00720DF2" w:rsidRPr="00720DF2" w:rsidRDefault="00DC4F75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Christopher Potter, Senior Research Scientist</w:t>
            </w:r>
          </w:p>
        </w:tc>
        <w:tc>
          <w:tcPr>
            <w:tcW w:w="1620" w:type="dxa"/>
          </w:tcPr>
          <w:p w14:paraId="376ED2FF" w14:textId="77777777" w:rsidR="00720DF2" w:rsidRPr="00720DF2" w:rsidRDefault="00720DF2" w:rsidP="00720D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31A15934" w14:textId="77777777" w:rsidR="00720DF2" w:rsidRPr="00720DF2" w:rsidRDefault="00720DF2" w:rsidP="00720D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0DF2">
              <w:rPr>
                <w:sz w:val="20"/>
                <w:szCs w:val="20"/>
              </w:rPr>
              <w:t>No</w:t>
            </w:r>
          </w:p>
        </w:tc>
      </w:tr>
    </w:tbl>
    <w:p w14:paraId="7DA9A085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F7FFC8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C07F51B" w14:textId="7777777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82304C">
        <w:rPr>
          <w:rFonts w:ascii="Century Gothic" w:hAnsi="Century Gothic" w:cs="Arial"/>
          <w:sz w:val="20"/>
          <w:szCs w:val="20"/>
        </w:rPr>
        <w:t>Climate</w:t>
      </w:r>
    </w:p>
    <w:p w14:paraId="7852BE7C" w14:textId="77777777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DC4F75">
        <w:rPr>
          <w:rFonts w:ascii="Century Gothic" w:hAnsi="Century Gothic" w:cs="Arial"/>
          <w:sz w:val="20"/>
          <w:szCs w:val="20"/>
        </w:rPr>
        <w:t>Glacier National Park, MT</w:t>
      </w:r>
    </w:p>
    <w:p w14:paraId="1962854C" w14:textId="55FE42E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DC4F75">
        <w:rPr>
          <w:rFonts w:ascii="Century Gothic" w:hAnsi="Century Gothic" w:cs="Arial"/>
          <w:sz w:val="20"/>
          <w:szCs w:val="20"/>
        </w:rPr>
        <w:t>1999</w:t>
      </w:r>
      <w:r w:rsidR="00C656D5">
        <w:rPr>
          <w:rFonts w:ascii="Century Gothic" w:hAnsi="Century Gothic" w:cs="Arial"/>
          <w:sz w:val="20"/>
          <w:szCs w:val="20"/>
        </w:rPr>
        <w:t xml:space="preserve"> – </w:t>
      </w:r>
      <w:r w:rsidR="00DC4F75">
        <w:rPr>
          <w:rFonts w:ascii="Century Gothic" w:hAnsi="Century Gothic" w:cs="Arial"/>
          <w:sz w:val="20"/>
          <w:szCs w:val="20"/>
        </w:rPr>
        <w:t>2016</w:t>
      </w:r>
      <w:r w:rsidR="00667F0A">
        <w:rPr>
          <w:rFonts w:ascii="Century Gothic" w:hAnsi="Century Gothic" w:cs="Arial"/>
          <w:sz w:val="20"/>
          <w:szCs w:val="20"/>
        </w:rPr>
        <w:t xml:space="preserve"> (June – </w:t>
      </w:r>
      <w:r w:rsidR="00F1482A">
        <w:rPr>
          <w:rFonts w:ascii="Century Gothic" w:hAnsi="Century Gothic" w:cs="Arial"/>
          <w:sz w:val="20"/>
          <w:szCs w:val="20"/>
        </w:rPr>
        <w:t>September</w:t>
      </w:r>
      <w:r w:rsidR="005B2BE0">
        <w:rPr>
          <w:rFonts w:ascii="Century Gothic" w:hAnsi="Century Gothic" w:cs="Arial"/>
          <w:sz w:val="20"/>
          <w:szCs w:val="20"/>
        </w:rPr>
        <w:t>)</w:t>
      </w:r>
    </w:p>
    <w:p w14:paraId="73A07DF6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F0D3FE6" w14:textId="77777777" w:rsidR="0002062C" w:rsidRPr="0002062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A594C5E" w14:textId="77777777" w:rsidR="0002062C" w:rsidRDefault="0002062C" w:rsidP="004357F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4, Thematic Mapper (TM) – land cover</w:t>
      </w:r>
    </w:p>
    <w:p w14:paraId="7ED3AF0D" w14:textId="77777777" w:rsidR="0002062C" w:rsidRDefault="0002062C" w:rsidP="004357F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5, Thematic Mapper (TM) – land cover</w:t>
      </w:r>
    </w:p>
    <w:p w14:paraId="66B06533" w14:textId="77777777" w:rsidR="005B2BE0" w:rsidRPr="005B2BE0" w:rsidRDefault="0002062C" w:rsidP="005B2B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B2BE0">
        <w:rPr>
          <w:rFonts w:ascii="Century Gothic" w:hAnsi="Century Gothic" w:cs="Arial"/>
          <w:sz w:val="20"/>
          <w:szCs w:val="20"/>
        </w:rPr>
        <w:t>Landsat 7, Enhanced Thematic Mapper Plus, (ETM+) – land cover</w:t>
      </w:r>
    </w:p>
    <w:p w14:paraId="3C433AD0" w14:textId="18274A91" w:rsidR="005B2BE0" w:rsidRDefault="0002062C" w:rsidP="005B2B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Operational Land Imager (OLI) – land c</w:t>
      </w:r>
      <w:r w:rsidR="005B2BE0">
        <w:rPr>
          <w:rFonts w:ascii="Century Gothic" w:hAnsi="Century Gothic" w:cs="Arial"/>
          <w:sz w:val="20"/>
          <w:szCs w:val="20"/>
        </w:rPr>
        <w:t>over</w:t>
      </w:r>
    </w:p>
    <w:p w14:paraId="226C66A5" w14:textId="3C40084A" w:rsidR="00981465" w:rsidRPr="005B2BE0" w:rsidRDefault="00981465" w:rsidP="005B2BE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B2BE0">
        <w:rPr>
          <w:rFonts w:ascii="Century Gothic" w:hAnsi="Century Gothic" w:cs="Arial"/>
          <w:sz w:val="20"/>
          <w:szCs w:val="20"/>
        </w:rPr>
        <w:t>Shuttle R</w:t>
      </w:r>
      <w:r w:rsidR="005B2BE0">
        <w:rPr>
          <w:rFonts w:ascii="Century Gothic" w:hAnsi="Century Gothic" w:cs="Arial"/>
          <w:sz w:val="20"/>
          <w:szCs w:val="20"/>
        </w:rPr>
        <w:t xml:space="preserve">adar Topography Mission (SRTM) </w:t>
      </w:r>
      <w:r w:rsidRPr="005B2BE0">
        <w:rPr>
          <w:rFonts w:ascii="Century Gothic" w:hAnsi="Century Gothic" w:cs="Arial"/>
          <w:sz w:val="20"/>
          <w:szCs w:val="20"/>
        </w:rPr>
        <w:t>– Digital Elevation Model (DEM)</w:t>
      </w:r>
    </w:p>
    <w:p w14:paraId="5ABBFE2D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C9041C0" w14:textId="77777777" w:rsidR="00B55B8D" w:rsidRPr="00B55B8D" w:rsidRDefault="00603BB8" w:rsidP="00B55B8D">
      <w:pPr>
        <w:pStyle w:val="ListParagraph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  <w:r w:rsidR="00341D4C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567261FC" w14:textId="03069B6B" w:rsidR="00BE5079" w:rsidRPr="00E80174" w:rsidRDefault="00526DDF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USDA </w:t>
      </w:r>
      <w:r w:rsidR="00E152E7">
        <w:rPr>
          <w:rFonts w:ascii="Century Gothic" w:hAnsi="Century Gothic" w:cs="Arial"/>
          <w:sz w:val="20"/>
          <w:szCs w:val="20"/>
        </w:rPr>
        <w:t>Natural Resources Conservation Service</w:t>
      </w:r>
      <w:r w:rsidR="000B51E9">
        <w:rPr>
          <w:rFonts w:ascii="Century Gothic" w:hAnsi="Century Gothic" w:cs="Arial"/>
          <w:sz w:val="20"/>
          <w:szCs w:val="20"/>
        </w:rPr>
        <w:t xml:space="preserve"> </w:t>
      </w:r>
      <w:r w:rsidR="00E152E7">
        <w:rPr>
          <w:rFonts w:ascii="Century Gothic" w:hAnsi="Century Gothic" w:cs="Arial"/>
          <w:sz w:val="20"/>
          <w:szCs w:val="20"/>
        </w:rPr>
        <w:t>(NRCS)</w:t>
      </w:r>
      <w:r w:rsidR="000B51E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Snow Telemetry Dataset (</w:t>
      </w:r>
      <w:r w:rsidR="00BE5079">
        <w:rPr>
          <w:rFonts w:ascii="Century Gothic" w:hAnsi="Century Gothic" w:cs="Arial"/>
          <w:sz w:val="20"/>
          <w:szCs w:val="20"/>
        </w:rPr>
        <w:t>SNOTEL</w:t>
      </w:r>
      <w:r>
        <w:rPr>
          <w:rFonts w:ascii="Century Gothic" w:hAnsi="Century Gothic" w:cs="Arial"/>
          <w:sz w:val="20"/>
          <w:szCs w:val="20"/>
        </w:rPr>
        <w:t xml:space="preserve">) </w:t>
      </w:r>
      <w:r w:rsidR="005B2BE0">
        <w:rPr>
          <w:rFonts w:ascii="Century Gothic" w:hAnsi="Century Gothic" w:cs="Arial"/>
          <w:sz w:val="20"/>
          <w:szCs w:val="20"/>
        </w:rPr>
        <w:t>–</w:t>
      </w:r>
      <w:r w:rsidR="00BE507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B2BE0">
        <w:rPr>
          <w:rFonts w:ascii="Century Gothic" w:hAnsi="Century Gothic" w:cs="Arial"/>
          <w:sz w:val="20"/>
          <w:szCs w:val="20"/>
        </w:rPr>
        <w:t>climatology</w:t>
      </w:r>
      <w:r w:rsidR="00BE5079">
        <w:rPr>
          <w:rFonts w:ascii="Century Gothic" w:hAnsi="Century Gothic" w:cs="Arial"/>
          <w:sz w:val="20"/>
          <w:szCs w:val="20"/>
        </w:rPr>
        <w:t>y</w:t>
      </w:r>
      <w:proofErr w:type="spellEnd"/>
      <w:r w:rsidR="00BE5079">
        <w:rPr>
          <w:rFonts w:ascii="Century Gothic" w:hAnsi="Century Gothic" w:cs="Arial"/>
          <w:sz w:val="20"/>
          <w:szCs w:val="20"/>
        </w:rPr>
        <w:t>/precipitation data</w:t>
      </w:r>
    </w:p>
    <w:p w14:paraId="6F601414" w14:textId="03880B4F" w:rsidR="00526DDF" w:rsidRDefault="00526DDF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USDA Forest Service Aerial Detection Surveys (ADS) – fire and pathogen mapping</w:t>
      </w:r>
    </w:p>
    <w:p w14:paraId="7D25E03A" w14:textId="19B5032A" w:rsidR="00603BB8" w:rsidRPr="00E80174" w:rsidRDefault="00BE5079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NPS </w:t>
      </w:r>
      <w:proofErr w:type="spellStart"/>
      <w:r w:rsidR="00526DDF">
        <w:rPr>
          <w:rFonts w:ascii="Century Gothic" w:hAnsi="Century Gothic" w:cs="Arial"/>
          <w:sz w:val="20"/>
          <w:szCs w:val="20"/>
        </w:rPr>
        <w:t>shapefiles</w:t>
      </w:r>
      <w:proofErr w:type="spellEnd"/>
      <w:r w:rsidR="00526DDF">
        <w:rPr>
          <w:rFonts w:ascii="Century Gothic" w:hAnsi="Century Gothic" w:cs="Arial"/>
          <w:sz w:val="20"/>
          <w:szCs w:val="20"/>
        </w:rPr>
        <w:t xml:space="preserve"> </w:t>
      </w:r>
      <w:r w:rsidR="005B2BE0">
        <w:rPr>
          <w:rFonts w:ascii="Century Gothic" w:hAnsi="Century Gothic" w:cs="Arial"/>
          <w:sz w:val="20"/>
          <w:szCs w:val="20"/>
        </w:rPr>
        <w:t>–</w:t>
      </w:r>
      <w:r w:rsidR="00526DD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vegetation indices</w:t>
      </w:r>
    </w:p>
    <w:p w14:paraId="51FB0D4E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73A505D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329D043" w14:textId="77777777" w:rsidR="00603BB8" w:rsidRPr="009E7D75" w:rsidRDefault="00603BB8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E7D75">
        <w:rPr>
          <w:rFonts w:ascii="Century Gothic" w:hAnsi="Century Gothic" w:cs="Arial"/>
          <w:sz w:val="20"/>
          <w:szCs w:val="20"/>
        </w:rPr>
        <w:t>ERDAS IMAGINE</w:t>
      </w:r>
      <w:r w:rsidR="000D31DE">
        <w:rPr>
          <w:rFonts w:ascii="Century Gothic" w:hAnsi="Century Gothic" w:cs="Arial"/>
          <w:sz w:val="20"/>
          <w:szCs w:val="20"/>
        </w:rPr>
        <w:t xml:space="preserve"> – </w:t>
      </w:r>
      <w:r w:rsidRPr="009E7D75">
        <w:rPr>
          <w:rFonts w:ascii="Century Gothic" w:hAnsi="Century Gothic" w:cs="Arial"/>
          <w:sz w:val="20"/>
          <w:szCs w:val="20"/>
        </w:rPr>
        <w:t>land classification of Landsat imagery</w:t>
      </w:r>
    </w:p>
    <w:p w14:paraId="762750F6" w14:textId="4423DB72" w:rsidR="00603BB8" w:rsidRDefault="007B5BB9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Esri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="00603BB8" w:rsidRPr="009E7D75">
        <w:rPr>
          <w:rFonts w:ascii="Century Gothic" w:hAnsi="Century Gothic" w:cs="Arial"/>
          <w:sz w:val="20"/>
          <w:szCs w:val="20"/>
        </w:rPr>
        <w:t>ArcGIS</w:t>
      </w:r>
      <w:r w:rsidR="000D31DE">
        <w:rPr>
          <w:rFonts w:ascii="Century Gothic" w:hAnsi="Century Gothic" w:cs="Arial"/>
          <w:sz w:val="20"/>
          <w:szCs w:val="20"/>
        </w:rPr>
        <w:t xml:space="preserve"> – </w:t>
      </w:r>
      <w:r w:rsidR="00A22A42" w:rsidRPr="009E7D75">
        <w:rPr>
          <w:rFonts w:ascii="Century Gothic" w:hAnsi="Century Gothic" w:cs="Arial"/>
          <w:sz w:val="20"/>
          <w:szCs w:val="20"/>
        </w:rPr>
        <w:t>raster manipulation/analysis, image enhancement &amp; map c</w:t>
      </w:r>
      <w:r w:rsidR="00BE5079">
        <w:rPr>
          <w:rFonts w:ascii="Century Gothic" w:hAnsi="Century Gothic" w:cs="Arial"/>
          <w:sz w:val="20"/>
          <w:szCs w:val="20"/>
        </w:rPr>
        <w:t>reation of Landsat ETM+/TM</w:t>
      </w:r>
      <w:r w:rsidR="00847D15">
        <w:rPr>
          <w:rFonts w:ascii="Century Gothic" w:hAnsi="Century Gothic" w:cs="Arial"/>
          <w:sz w:val="20"/>
          <w:szCs w:val="20"/>
        </w:rPr>
        <w:t>/OLI</w:t>
      </w:r>
    </w:p>
    <w:p w14:paraId="5AA06975" w14:textId="77777777" w:rsidR="00BE5079" w:rsidRPr="009E7D75" w:rsidRDefault="00BE5079" w:rsidP="009E7D75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 – image composite generation</w:t>
      </w:r>
    </w:p>
    <w:p w14:paraId="56FA895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474A92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6A89F403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96315CB" w14:textId="5018756E" w:rsidR="00436C42" w:rsidRDefault="006A620D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goal of this project </w:t>
      </w:r>
      <w:r w:rsidR="005B2BE0">
        <w:rPr>
          <w:rFonts w:ascii="Century Gothic" w:hAnsi="Century Gothic" w:cs="Arial"/>
          <w:sz w:val="20"/>
          <w:szCs w:val="20"/>
        </w:rPr>
        <w:t>wa</w:t>
      </w:r>
      <w:r>
        <w:rPr>
          <w:rFonts w:ascii="Century Gothic" w:hAnsi="Century Gothic" w:cs="Arial"/>
          <w:sz w:val="20"/>
          <w:szCs w:val="20"/>
        </w:rPr>
        <w:t>s t</w:t>
      </w:r>
      <w:r w:rsidR="00436C42">
        <w:rPr>
          <w:rFonts w:ascii="Century Gothic" w:hAnsi="Century Gothic" w:cs="Arial"/>
          <w:sz w:val="20"/>
          <w:szCs w:val="20"/>
        </w:rPr>
        <w:t>o identify, map, and quantify landscape disturbances (i.e.</w:t>
      </w:r>
      <w:r w:rsidR="00947F6A">
        <w:rPr>
          <w:rFonts w:ascii="Century Gothic" w:hAnsi="Century Gothic" w:cs="Arial"/>
          <w:sz w:val="20"/>
          <w:szCs w:val="20"/>
        </w:rPr>
        <w:t>,</w:t>
      </w:r>
      <w:r w:rsidR="00436C42">
        <w:rPr>
          <w:rFonts w:ascii="Century Gothic" w:hAnsi="Century Gothic" w:cs="Arial"/>
          <w:sz w:val="20"/>
          <w:szCs w:val="20"/>
        </w:rPr>
        <w:t xml:space="preserve"> fire</w:t>
      </w:r>
      <w:r w:rsidR="00667F0A">
        <w:rPr>
          <w:rFonts w:ascii="Century Gothic" w:hAnsi="Century Gothic" w:cs="Arial"/>
          <w:sz w:val="20"/>
          <w:szCs w:val="20"/>
        </w:rPr>
        <w:t>s</w:t>
      </w:r>
      <w:r w:rsidR="00436C42">
        <w:rPr>
          <w:rFonts w:ascii="Century Gothic" w:hAnsi="Century Gothic" w:cs="Arial"/>
          <w:sz w:val="20"/>
          <w:szCs w:val="20"/>
        </w:rPr>
        <w:t>, forest pathogens, avalanche</w:t>
      </w:r>
      <w:r w:rsidR="00667F0A">
        <w:rPr>
          <w:rFonts w:ascii="Century Gothic" w:hAnsi="Century Gothic" w:cs="Arial"/>
          <w:sz w:val="20"/>
          <w:szCs w:val="20"/>
        </w:rPr>
        <w:t>s</w:t>
      </w:r>
      <w:r w:rsidR="00436C42">
        <w:rPr>
          <w:rFonts w:ascii="Century Gothic" w:hAnsi="Century Gothic" w:cs="Arial"/>
          <w:sz w:val="20"/>
          <w:szCs w:val="20"/>
        </w:rPr>
        <w:t xml:space="preserve">, landslides, floods, and invasive plant species) related to a changing climate in Glacier National Park. Data </w:t>
      </w:r>
      <w:r w:rsidR="00F1482A">
        <w:rPr>
          <w:rFonts w:ascii="Century Gothic" w:hAnsi="Century Gothic" w:cs="Arial"/>
          <w:sz w:val="20"/>
          <w:szCs w:val="20"/>
        </w:rPr>
        <w:t>gathered focus</w:t>
      </w:r>
      <w:r w:rsidR="005B2BE0">
        <w:rPr>
          <w:rFonts w:ascii="Century Gothic" w:hAnsi="Century Gothic" w:cs="Arial"/>
          <w:sz w:val="20"/>
          <w:szCs w:val="20"/>
        </w:rPr>
        <w:t>ed</w:t>
      </w:r>
      <w:r w:rsidR="00F1482A">
        <w:rPr>
          <w:rFonts w:ascii="Century Gothic" w:hAnsi="Century Gothic" w:cs="Arial"/>
          <w:sz w:val="20"/>
          <w:szCs w:val="20"/>
        </w:rPr>
        <w:t xml:space="preserve"> on identifying subtle landscape disturbances by quantifying changes in </w:t>
      </w:r>
      <w:r w:rsidR="00947F6A">
        <w:rPr>
          <w:rFonts w:ascii="Century Gothic" w:hAnsi="Century Gothic" w:cs="Arial"/>
          <w:sz w:val="20"/>
          <w:szCs w:val="20"/>
        </w:rPr>
        <w:t xml:space="preserve">the normalized difference </w:t>
      </w:r>
      <w:r w:rsidR="00F1482A">
        <w:rPr>
          <w:rFonts w:ascii="Century Gothic" w:hAnsi="Century Gothic" w:cs="Arial"/>
          <w:sz w:val="20"/>
          <w:szCs w:val="20"/>
        </w:rPr>
        <w:t xml:space="preserve">moisture index of vegetation (NDMI). This will </w:t>
      </w:r>
      <w:r w:rsidR="000D31DE">
        <w:rPr>
          <w:rFonts w:ascii="Century Gothic" w:hAnsi="Century Gothic" w:cs="Arial"/>
          <w:sz w:val="20"/>
          <w:szCs w:val="20"/>
        </w:rPr>
        <w:t>complement</w:t>
      </w:r>
      <w:r w:rsidR="00436C42">
        <w:rPr>
          <w:rFonts w:ascii="Century Gothic" w:hAnsi="Century Gothic" w:cs="Arial"/>
          <w:sz w:val="20"/>
          <w:szCs w:val="20"/>
        </w:rPr>
        <w:t xml:space="preserve"> existing resource management programs, as well as guide </w:t>
      </w:r>
      <w:r w:rsidR="000D31DE">
        <w:rPr>
          <w:rFonts w:ascii="Century Gothic" w:hAnsi="Century Gothic" w:cs="Arial"/>
          <w:sz w:val="20"/>
          <w:szCs w:val="20"/>
        </w:rPr>
        <w:t xml:space="preserve">Glacier National Park in </w:t>
      </w:r>
      <w:r w:rsidR="00436C42">
        <w:rPr>
          <w:rFonts w:ascii="Century Gothic" w:hAnsi="Century Gothic" w:cs="Arial"/>
          <w:sz w:val="20"/>
          <w:szCs w:val="20"/>
        </w:rPr>
        <w:t>future research and educational outreach</w:t>
      </w:r>
      <w:r w:rsidR="000D31DE">
        <w:rPr>
          <w:rFonts w:ascii="Century Gothic" w:hAnsi="Century Gothic" w:cs="Arial"/>
          <w:sz w:val="20"/>
          <w:szCs w:val="20"/>
        </w:rPr>
        <w:t>.</w:t>
      </w:r>
    </w:p>
    <w:p w14:paraId="7947EC80" w14:textId="77777777" w:rsidR="00436C42" w:rsidRDefault="00436C42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748EFF2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42A0416" w14:textId="58AA651E" w:rsidR="00436C42" w:rsidRPr="00436C42" w:rsidRDefault="00436C42" w:rsidP="00436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National </w:t>
      </w:r>
      <w:r w:rsidR="002946E2">
        <w:rPr>
          <w:rFonts w:ascii="Century Gothic" w:eastAsia="Times New Roman" w:hAnsi="Century Gothic" w:cs="Arial"/>
          <w:color w:val="222222"/>
          <w:sz w:val="20"/>
          <w:szCs w:val="20"/>
        </w:rPr>
        <w:t>p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arks face </w:t>
      </w:r>
      <w:r w:rsidR="00FD7494">
        <w:rPr>
          <w:rFonts w:ascii="Century Gothic" w:eastAsia="Times New Roman" w:hAnsi="Century Gothic" w:cs="Arial"/>
          <w:color w:val="222222"/>
          <w:sz w:val="20"/>
          <w:szCs w:val="20"/>
        </w:rPr>
        <w:t>an increasing number of threats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from clim</w:t>
      </w:r>
      <w:r w:rsidR="00847D15">
        <w:rPr>
          <w:rFonts w:ascii="Century Gothic" w:eastAsia="Times New Roman" w:hAnsi="Century Gothic" w:cs="Arial"/>
          <w:color w:val="222222"/>
          <w:sz w:val="20"/>
          <w:szCs w:val="20"/>
        </w:rPr>
        <w:t>ate and biotic stressors, which lead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to</w:t>
      </w:r>
      <w:r w:rsidR="00847D1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both major and minor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78478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landscape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disturbances. The effects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o</w:t>
      </w:r>
      <w:r w:rsidR="00846703">
        <w:rPr>
          <w:rFonts w:ascii="Century Gothic" w:eastAsia="Times New Roman" w:hAnsi="Century Gothic" w:cs="Arial"/>
          <w:color w:val="222222"/>
          <w:sz w:val="20"/>
          <w:szCs w:val="20"/>
        </w:rPr>
        <w:t>f disturbance are wide-ranging (e.g.</w:t>
      </w:r>
      <w:r w:rsidR="00787AFC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84670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changing species composition,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>altering nutrient flow and biodiversity</w:t>
      </w:r>
      <w:r w:rsidR="00847D15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846703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787AF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and </w:t>
      </w:r>
      <w:r w:rsidR="00846703">
        <w:rPr>
          <w:rFonts w:ascii="Century Gothic" w:eastAsia="Times New Roman" w:hAnsi="Century Gothic" w:cs="Arial"/>
          <w:color w:val="222222"/>
          <w:sz w:val="20"/>
          <w:szCs w:val="20"/>
        </w:rPr>
        <w:t>landscape alterations)</w:t>
      </w:r>
      <w:r w:rsidR="00847D1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and impact numerous ecosystems within the park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While disturbance is part of the ecological history of a region, the major drivers and magnitude of disturbance change over time. In this project, </w:t>
      </w:r>
      <w:r w:rsidR="002946E2">
        <w:rPr>
          <w:rFonts w:ascii="Century Gothic" w:eastAsia="Times New Roman" w:hAnsi="Century Gothic" w:cs="Arial"/>
          <w:color w:val="222222"/>
          <w:sz w:val="20"/>
          <w:szCs w:val="20"/>
        </w:rPr>
        <w:t>the team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quantif</w:t>
      </w:r>
      <w:r w:rsidR="000D31DE">
        <w:rPr>
          <w:rFonts w:ascii="Century Gothic" w:eastAsia="Times New Roman" w:hAnsi="Century Gothic" w:cs="Arial"/>
          <w:color w:val="222222"/>
          <w:sz w:val="20"/>
          <w:szCs w:val="20"/>
        </w:rPr>
        <w:t>ied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and map</w:t>
      </w:r>
      <w:r w:rsidR="000D31DE">
        <w:rPr>
          <w:rFonts w:ascii="Century Gothic" w:eastAsia="Times New Roman" w:hAnsi="Century Gothic" w:cs="Arial"/>
          <w:color w:val="222222"/>
          <w:sz w:val="20"/>
          <w:szCs w:val="20"/>
        </w:rPr>
        <w:t>ped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847D1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landscape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>disturbance</w:t>
      </w:r>
      <w:r w:rsidR="00847D15">
        <w:rPr>
          <w:rFonts w:ascii="Century Gothic" w:eastAsia="Times New Roman" w:hAnsi="Century Gothic" w:cs="Arial"/>
          <w:color w:val="222222"/>
          <w:sz w:val="20"/>
          <w:szCs w:val="20"/>
        </w:rPr>
        <w:t>s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in Glacier National Park from</w:t>
      </w:r>
      <w:r w:rsidR="000D31D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F1482A">
        <w:rPr>
          <w:rFonts w:ascii="Century Gothic" w:eastAsia="Times New Roman" w:hAnsi="Century Gothic" w:cs="Arial"/>
          <w:color w:val="222222"/>
          <w:sz w:val="20"/>
          <w:szCs w:val="20"/>
        </w:rPr>
        <w:t>1999</w:t>
      </w:r>
      <w:r w:rsidR="005B2BE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to</w:t>
      </w:r>
      <w:r w:rsidR="0078478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2016</w:t>
      </w:r>
      <w:r w:rsidR="00F1482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(</w:t>
      </w:r>
      <w:r w:rsidR="007B5B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for the months of </w:t>
      </w:r>
      <w:r w:rsidR="00F1482A">
        <w:rPr>
          <w:rFonts w:ascii="Century Gothic" w:eastAsia="Times New Roman" w:hAnsi="Century Gothic" w:cs="Arial"/>
          <w:color w:val="222222"/>
          <w:sz w:val="20"/>
          <w:szCs w:val="20"/>
        </w:rPr>
        <w:t>June – September)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787AFC" w:rsidRPr="00436C42">
        <w:rPr>
          <w:rFonts w:ascii="Century Gothic" w:eastAsia="Times New Roman" w:hAnsi="Century Gothic" w:cs="Arial"/>
          <w:color w:val="222222"/>
          <w:sz w:val="20"/>
          <w:szCs w:val="20"/>
        </w:rPr>
        <w:t>L</w:t>
      </w:r>
      <w:r w:rsidR="00787AFC">
        <w:rPr>
          <w:rFonts w:ascii="Century Gothic" w:eastAsia="Times New Roman" w:hAnsi="Century Gothic" w:cs="Arial"/>
          <w:color w:val="222222"/>
          <w:sz w:val="20"/>
          <w:szCs w:val="20"/>
        </w:rPr>
        <w:t>andsat</w:t>
      </w:r>
      <w:r w:rsidR="00787AFC"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data </w:t>
      </w:r>
      <w:r w:rsidR="002946E2">
        <w:rPr>
          <w:rFonts w:ascii="Century Gothic" w:eastAsia="Times New Roman" w:hAnsi="Century Gothic" w:cs="Arial"/>
          <w:color w:val="222222"/>
          <w:sz w:val="20"/>
          <w:szCs w:val="20"/>
        </w:rPr>
        <w:t>were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used to detect and map biotic stress from pathogens (such as the mountain pine beetle), fires, avalanche tracks, and landslides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by using a threshold</w:t>
      </w:r>
      <w:r w:rsidR="00667F0A">
        <w:rPr>
          <w:rFonts w:ascii="Century Gothic" w:eastAsia="Times New Roman" w:hAnsi="Century Gothic" w:cs="Arial"/>
          <w:color w:val="222222"/>
          <w:sz w:val="20"/>
          <w:szCs w:val="20"/>
        </w:rPr>
        <w:t>-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>based decision tree classification scheme similar to the work of Goodwin and other</w:t>
      </w:r>
      <w:r w:rsidR="007B5BB9">
        <w:rPr>
          <w:rFonts w:ascii="Century Gothic" w:eastAsia="Times New Roman" w:hAnsi="Century Gothic" w:cs="Arial"/>
          <w:color w:val="222222"/>
          <w:sz w:val="20"/>
          <w:szCs w:val="20"/>
        </w:rPr>
        <w:t>s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>. Based on this methodology</w:t>
      </w:r>
      <w:r w:rsidR="007B5B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>and cross referencing results with insect Aerial Detection Surveys from the US Forest Service, it was observed that pathogen presence is represented by a negative change in NDMI of 600-4</w:t>
      </w:r>
      <w:r w:rsidR="007B5BB9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000, with potential </w:t>
      </w:r>
      <w:r w:rsidR="00667F0A">
        <w:rPr>
          <w:rFonts w:ascii="Century Gothic" w:eastAsia="Times New Roman" w:hAnsi="Century Gothic" w:cs="Arial"/>
          <w:color w:val="222222"/>
          <w:sz w:val="20"/>
          <w:szCs w:val="20"/>
        </w:rPr>
        <w:t>“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>green attack</w:t>
      </w:r>
      <w:r w:rsidR="00667F0A">
        <w:rPr>
          <w:rFonts w:ascii="Century Gothic" w:eastAsia="Times New Roman" w:hAnsi="Century Gothic" w:cs="Arial"/>
          <w:color w:val="222222"/>
          <w:sz w:val="20"/>
          <w:szCs w:val="20"/>
        </w:rPr>
        <w:t>”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phases of pathogen attack being represented by negative changes in NDMI of 250-600. Abrupt disturbances such as landslides, floods, and avalanches are represented by changes in NDMI of greater than 4</w:t>
      </w:r>
      <w:r w:rsidR="007B5BB9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531087">
        <w:rPr>
          <w:rFonts w:ascii="Century Gothic" w:eastAsia="Times New Roman" w:hAnsi="Century Gothic" w:cs="Arial"/>
          <w:color w:val="222222"/>
          <w:sz w:val="20"/>
          <w:szCs w:val="20"/>
        </w:rPr>
        <w:t>000.</w:t>
      </w:r>
      <w:r w:rsidR="0029698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These results will aid </w:t>
      </w:r>
      <w:r w:rsidR="007A347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the National Park Service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in natural resource management </w:t>
      </w:r>
      <w:r w:rsidR="007A347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by </w:t>
      </w:r>
      <w:r w:rsidR="00C0251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predicting a multitude of landscape disturbances in response to </w:t>
      </w:r>
      <w:r w:rsidRPr="00436C42">
        <w:rPr>
          <w:rFonts w:ascii="Century Gothic" w:eastAsia="Times New Roman" w:hAnsi="Century Gothic" w:cs="Arial"/>
          <w:color w:val="222222"/>
          <w:sz w:val="20"/>
          <w:szCs w:val="20"/>
        </w:rPr>
        <w:t>climate change</w:t>
      </w:r>
      <w:r w:rsidR="007A347D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</w:p>
    <w:p w14:paraId="7AEB8C6A" w14:textId="77777777" w:rsidR="00436C42" w:rsidRPr="00436C42" w:rsidRDefault="00436C42" w:rsidP="00436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976C933" w14:textId="77777777" w:rsidR="00FD7494" w:rsidRDefault="00B46F89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1D118BC3" w14:textId="1BF61069" w:rsidR="00B46F89" w:rsidRPr="00B46F89" w:rsidRDefault="00846703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Remote </w:t>
      </w:r>
      <w:r w:rsidR="007B5BB9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s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ensing, </w:t>
      </w:r>
      <w:r w:rsidR="00787AFC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Landsat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, disturbance, pathogens, fire, avalanche, landslide, time</w:t>
      </w:r>
      <w:r w:rsidR="00497A3D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series</w:t>
      </w:r>
      <w:r w:rsidR="00D07F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, climate change</w:t>
      </w:r>
      <w:r w:rsidR="0029698B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, threshold</w:t>
      </w:r>
    </w:p>
    <w:p w14:paraId="452B7056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E816B6F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36035326" w14:textId="77777777" w:rsidR="00FD7494" w:rsidRDefault="001F0DBB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Glacier National Park, a part of the larger Crown of the Continent ecosystem, has been affected by n</w:t>
      </w:r>
      <w:r w:rsidR="00846703">
        <w:rPr>
          <w:rFonts w:ascii="Century Gothic" w:hAnsi="Century Gothic" w:cs="Arial"/>
          <w:sz w:val="20"/>
          <w:szCs w:val="20"/>
        </w:rPr>
        <w:t>umerous</w:t>
      </w:r>
      <w:r>
        <w:rPr>
          <w:rFonts w:ascii="Century Gothic" w:hAnsi="Century Gothic" w:cs="Arial"/>
          <w:sz w:val="20"/>
          <w:szCs w:val="20"/>
        </w:rPr>
        <w:t xml:space="preserve"> landscape</w:t>
      </w:r>
      <w:r w:rsidR="00846703">
        <w:rPr>
          <w:rFonts w:ascii="Century Gothic" w:hAnsi="Century Gothic" w:cs="Arial"/>
          <w:sz w:val="20"/>
          <w:szCs w:val="20"/>
        </w:rPr>
        <w:t xml:space="preserve"> disturbances</w:t>
      </w:r>
      <w:r>
        <w:rPr>
          <w:rFonts w:ascii="Century Gothic" w:hAnsi="Century Gothic" w:cs="Arial"/>
          <w:sz w:val="20"/>
          <w:szCs w:val="20"/>
        </w:rPr>
        <w:t xml:space="preserve"> in recent history</w:t>
      </w:r>
      <w:r w:rsidR="00846703">
        <w:rPr>
          <w:rFonts w:ascii="Century Gothic" w:hAnsi="Century Gothic" w:cs="Arial"/>
          <w:sz w:val="20"/>
          <w:szCs w:val="20"/>
        </w:rPr>
        <w:t>. These disturbances include</w:t>
      </w:r>
      <w:r w:rsidR="006122C3">
        <w:rPr>
          <w:rFonts w:ascii="Century Gothic" w:hAnsi="Century Gothic" w:cs="Arial"/>
          <w:sz w:val="20"/>
          <w:szCs w:val="20"/>
        </w:rPr>
        <w:t>,</w:t>
      </w:r>
      <w:r w:rsidR="00846703">
        <w:rPr>
          <w:rFonts w:ascii="Century Gothic" w:hAnsi="Century Gothic" w:cs="Arial"/>
          <w:sz w:val="20"/>
          <w:szCs w:val="20"/>
        </w:rPr>
        <w:t xml:space="preserve"> but are not limited to</w:t>
      </w:r>
      <w:r w:rsidR="00C02519">
        <w:rPr>
          <w:rFonts w:ascii="Century Gothic" w:hAnsi="Century Gothic" w:cs="Arial"/>
          <w:sz w:val="20"/>
          <w:szCs w:val="20"/>
        </w:rPr>
        <w:t xml:space="preserve">, </w:t>
      </w:r>
      <w:r w:rsidR="00846703">
        <w:rPr>
          <w:rFonts w:ascii="Century Gothic" w:hAnsi="Century Gothic" w:cs="Arial"/>
          <w:sz w:val="20"/>
          <w:szCs w:val="20"/>
        </w:rPr>
        <w:t>fire, forest pathogens, and floods.</w:t>
      </w:r>
    </w:p>
    <w:p w14:paraId="389999C5" w14:textId="77777777" w:rsidR="00FD7494" w:rsidRDefault="00846703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Park managers </w:t>
      </w:r>
      <w:r w:rsidR="00C02519">
        <w:rPr>
          <w:rFonts w:ascii="Century Gothic" w:hAnsi="Century Gothic" w:cs="Arial"/>
          <w:sz w:val="20"/>
          <w:szCs w:val="20"/>
        </w:rPr>
        <w:t xml:space="preserve">note existing climate extremes since June of 1999, but the resulting ramifications are </w:t>
      </w:r>
      <w:r w:rsidR="002E18D2">
        <w:rPr>
          <w:rFonts w:ascii="Century Gothic" w:hAnsi="Century Gothic" w:cs="Arial"/>
          <w:sz w:val="20"/>
          <w:szCs w:val="20"/>
        </w:rPr>
        <w:t xml:space="preserve">currently </w:t>
      </w:r>
      <w:r w:rsidR="00C02519">
        <w:rPr>
          <w:rFonts w:ascii="Century Gothic" w:hAnsi="Century Gothic" w:cs="Arial"/>
          <w:sz w:val="20"/>
          <w:szCs w:val="20"/>
        </w:rPr>
        <w:t>unknown</w:t>
      </w:r>
      <w:r w:rsidR="001F0DBB">
        <w:rPr>
          <w:rFonts w:ascii="Century Gothic" w:hAnsi="Century Gothic" w:cs="Arial"/>
          <w:sz w:val="20"/>
          <w:szCs w:val="20"/>
        </w:rPr>
        <w:t>.</w:t>
      </w:r>
    </w:p>
    <w:p w14:paraId="77ACE08C" w14:textId="0EC36BF6" w:rsidR="00CC6870" w:rsidRDefault="008134A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  <w:r w:rsidR="00C02519">
        <w:rPr>
          <w:rFonts w:ascii="Century Gothic" w:hAnsi="Century Gothic" w:cs="Arial"/>
          <w:sz w:val="20"/>
          <w:szCs w:val="20"/>
        </w:rPr>
        <w:t>xamining</w:t>
      </w:r>
      <w:r w:rsidR="001F0DBB">
        <w:rPr>
          <w:rFonts w:ascii="Century Gothic" w:hAnsi="Century Gothic" w:cs="Arial"/>
          <w:sz w:val="20"/>
          <w:szCs w:val="20"/>
        </w:rPr>
        <w:t xml:space="preserve"> </w:t>
      </w:r>
      <w:r w:rsidR="00F1482A">
        <w:rPr>
          <w:rFonts w:ascii="Century Gothic" w:hAnsi="Century Gothic" w:cs="Arial"/>
          <w:sz w:val="20"/>
          <w:szCs w:val="20"/>
        </w:rPr>
        <w:t>abrupt</w:t>
      </w:r>
      <w:r w:rsidR="00FC0DCF">
        <w:rPr>
          <w:rStyle w:val="CommentReference"/>
          <w:vanish/>
        </w:rPr>
        <w:t xml:space="preserve"> a </w:t>
      </w:r>
      <w:r w:rsidR="00FC0DCF">
        <w:rPr>
          <w:rStyle w:val="CommentReference"/>
        </w:rPr>
        <w:t xml:space="preserve"> </w:t>
      </w:r>
      <w:r w:rsidR="00FC0DCF">
        <w:rPr>
          <w:rStyle w:val="CommentReference"/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 w:cs="Arial"/>
          <w:sz w:val="20"/>
          <w:szCs w:val="20"/>
        </w:rPr>
        <w:t xml:space="preserve">nd subtle </w:t>
      </w:r>
      <w:r w:rsidR="001F0DBB">
        <w:rPr>
          <w:rFonts w:ascii="Century Gothic" w:hAnsi="Century Gothic" w:cs="Arial"/>
          <w:sz w:val="20"/>
          <w:szCs w:val="20"/>
        </w:rPr>
        <w:t>landscape disturbances</w:t>
      </w:r>
      <w:r>
        <w:rPr>
          <w:rFonts w:ascii="Century Gothic" w:hAnsi="Century Gothic" w:cs="Arial"/>
          <w:sz w:val="20"/>
          <w:szCs w:val="20"/>
        </w:rPr>
        <w:t xml:space="preserve"> will enable</w:t>
      </w:r>
      <w:r w:rsidR="001F0DBB">
        <w:rPr>
          <w:rFonts w:ascii="Century Gothic" w:hAnsi="Century Gothic" w:cs="Arial"/>
          <w:sz w:val="20"/>
          <w:szCs w:val="20"/>
        </w:rPr>
        <w:t xml:space="preserve"> the staff at Glacier National Park to focus management resources and respond</w:t>
      </w:r>
      <w:r>
        <w:rPr>
          <w:rFonts w:ascii="Century Gothic" w:hAnsi="Century Gothic" w:cs="Arial"/>
          <w:sz w:val="20"/>
          <w:szCs w:val="20"/>
        </w:rPr>
        <w:t xml:space="preserve"> accordingly</w:t>
      </w:r>
      <w:r w:rsidR="001F0DBB">
        <w:rPr>
          <w:rFonts w:ascii="Century Gothic" w:hAnsi="Century Gothic" w:cs="Arial"/>
          <w:sz w:val="20"/>
          <w:szCs w:val="20"/>
        </w:rPr>
        <w:t xml:space="preserve"> to disturbances within the park.</w:t>
      </w:r>
    </w:p>
    <w:p w14:paraId="3E2F4DBA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7C59D95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333B1BC5" w14:textId="49E03DD2" w:rsidR="001F0DBB" w:rsidRDefault="00FD7494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Glacier National Park </w:t>
      </w:r>
      <w:r w:rsidR="00495697">
        <w:rPr>
          <w:rFonts w:ascii="Century Gothic" w:hAnsi="Century Gothic" w:cs="Arial"/>
          <w:sz w:val="20"/>
          <w:szCs w:val="20"/>
        </w:rPr>
        <w:t xml:space="preserve">currently uses </w:t>
      </w:r>
      <w:r w:rsidR="008134A8">
        <w:rPr>
          <w:rFonts w:ascii="Century Gothic" w:hAnsi="Century Gothic" w:cs="Arial"/>
          <w:sz w:val="20"/>
          <w:szCs w:val="20"/>
        </w:rPr>
        <w:t xml:space="preserve">the Landsat </w:t>
      </w:r>
      <w:r w:rsidR="00497A3D">
        <w:rPr>
          <w:rFonts w:ascii="Century Gothic" w:hAnsi="Century Gothic" w:cs="Arial"/>
          <w:sz w:val="20"/>
          <w:szCs w:val="20"/>
        </w:rPr>
        <w:t>s</w:t>
      </w:r>
      <w:r w:rsidR="008134A8">
        <w:rPr>
          <w:rFonts w:ascii="Century Gothic" w:hAnsi="Century Gothic" w:cs="Arial"/>
          <w:sz w:val="20"/>
          <w:szCs w:val="20"/>
        </w:rPr>
        <w:t xml:space="preserve">eries </w:t>
      </w:r>
      <w:r w:rsidR="00495697">
        <w:rPr>
          <w:rFonts w:ascii="Century Gothic" w:hAnsi="Century Gothic" w:cs="Arial"/>
          <w:sz w:val="20"/>
          <w:szCs w:val="20"/>
        </w:rPr>
        <w:t xml:space="preserve">to </w:t>
      </w:r>
      <w:r w:rsidR="008134A8">
        <w:rPr>
          <w:rFonts w:ascii="Century Gothic" w:hAnsi="Century Gothic" w:cs="Arial"/>
          <w:sz w:val="20"/>
          <w:szCs w:val="20"/>
        </w:rPr>
        <w:t xml:space="preserve">observe </w:t>
      </w:r>
      <w:r w:rsidR="00495697">
        <w:rPr>
          <w:rFonts w:ascii="Century Gothic" w:hAnsi="Century Gothic" w:cs="Arial"/>
          <w:sz w:val="20"/>
          <w:szCs w:val="20"/>
        </w:rPr>
        <w:t>landscape</w:t>
      </w:r>
      <w:r w:rsidR="008134A8">
        <w:rPr>
          <w:rFonts w:ascii="Century Gothic" w:hAnsi="Century Gothic" w:cs="Arial"/>
          <w:sz w:val="20"/>
          <w:szCs w:val="20"/>
        </w:rPr>
        <w:t>-</w:t>
      </w:r>
      <w:r w:rsidR="00495697">
        <w:rPr>
          <w:rFonts w:ascii="Century Gothic" w:hAnsi="Century Gothic" w:cs="Arial"/>
          <w:sz w:val="20"/>
          <w:szCs w:val="20"/>
        </w:rPr>
        <w:t xml:space="preserve">level disturbances within the park. </w:t>
      </w:r>
      <w:r w:rsidR="00D07F16">
        <w:rPr>
          <w:rFonts w:ascii="Century Gothic" w:hAnsi="Century Gothic" w:cs="Arial"/>
          <w:sz w:val="20"/>
          <w:szCs w:val="20"/>
        </w:rPr>
        <w:t>Landsat data are also used in assessing burn intensity and understanding burn severity patterns from large fires within park boundaries. Aerial</w:t>
      </w:r>
      <w:r w:rsidR="007B5BB9">
        <w:rPr>
          <w:rFonts w:ascii="Century Gothic" w:hAnsi="Century Gothic" w:cs="Arial"/>
          <w:sz w:val="20"/>
          <w:szCs w:val="20"/>
        </w:rPr>
        <w:t xml:space="preserve"> </w:t>
      </w:r>
      <w:r w:rsidR="00D07F16">
        <w:rPr>
          <w:rFonts w:ascii="Century Gothic" w:hAnsi="Century Gothic" w:cs="Arial"/>
          <w:sz w:val="20"/>
          <w:szCs w:val="20"/>
        </w:rPr>
        <w:t xml:space="preserve">photography </w:t>
      </w:r>
      <w:r w:rsidR="007B5BB9">
        <w:rPr>
          <w:rFonts w:ascii="Century Gothic" w:hAnsi="Century Gothic" w:cs="Arial"/>
          <w:sz w:val="20"/>
          <w:szCs w:val="20"/>
        </w:rPr>
        <w:t xml:space="preserve">from the National </w:t>
      </w:r>
      <w:r w:rsidR="007B5BB9">
        <w:rPr>
          <w:rFonts w:ascii="Century Gothic" w:hAnsi="Century Gothic" w:cs="Arial"/>
          <w:sz w:val="20"/>
          <w:szCs w:val="20"/>
        </w:rPr>
        <w:lastRenderedPageBreak/>
        <w:t xml:space="preserve">Agricultural Imagery Program (NAIP) </w:t>
      </w:r>
      <w:r w:rsidR="00D07F16">
        <w:rPr>
          <w:rFonts w:ascii="Century Gothic" w:hAnsi="Century Gothic" w:cs="Arial"/>
          <w:sz w:val="20"/>
          <w:szCs w:val="20"/>
        </w:rPr>
        <w:t xml:space="preserve">is used for vegetation classification and management of park resources. </w:t>
      </w:r>
      <w:r w:rsidR="00495697">
        <w:rPr>
          <w:rFonts w:ascii="Century Gothic" w:hAnsi="Century Gothic" w:cs="Arial"/>
          <w:sz w:val="20"/>
          <w:szCs w:val="20"/>
        </w:rPr>
        <w:t xml:space="preserve">However, detecting more subtle disturbances, such as pathogen damage on vegetation, is a time consuming and arduous task completed via handmade sketches during aircraft flyover. The remote and </w:t>
      </w:r>
      <w:r w:rsidR="002B37B2">
        <w:rPr>
          <w:rFonts w:ascii="Century Gothic" w:hAnsi="Century Gothic" w:cs="Arial"/>
          <w:sz w:val="20"/>
          <w:szCs w:val="20"/>
        </w:rPr>
        <w:t xml:space="preserve">rugged </w:t>
      </w:r>
      <w:r w:rsidR="00495697">
        <w:rPr>
          <w:rFonts w:ascii="Century Gothic" w:hAnsi="Century Gothic" w:cs="Arial"/>
          <w:sz w:val="20"/>
          <w:szCs w:val="20"/>
        </w:rPr>
        <w:t xml:space="preserve">terrain of Glacier National Park also poses difficulties for park staff, in that mapping disturbances on the ground is </w:t>
      </w:r>
      <w:r w:rsidR="006122C3">
        <w:rPr>
          <w:rFonts w:ascii="Century Gothic" w:hAnsi="Century Gothic" w:cs="Arial"/>
          <w:sz w:val="20"/>
          <w:szCs w:val="20"/>
        </w:rPr>
        <w:t xml:space="preserve">also </w:t>
      </w:r>
      <w:r w:rsidR="00495697">
        <w:rPr>
          <w:rFonts w:ascii="Century Gothic" w:hAnsi="Century Gothic" w:cs="Arial"/>
          <w:sz w:val="20"/>
          <w:szCs w:val="20"/>
        </w:rPr>
        <w:t>time consuming and an ine</w:t>
      </w:r>
      <w:r w:rsidR="005B2BE0">
        <w:rPr>
          <w:rFonts w:ascii="Century Gothic" w:hAnsi="Century Gothic" w:cs="Arial"/>
          <w:sz w:val="20"/>
          <w:szCs w:val="20"/>
        </w:rPr>
        <w:t>fficient use of park resources.</w:t>
      </w:r>
    </w:p>
    <w:p w14:paraId="7DA528B5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417A748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88"/>
      </w:tblGrid>
      <w:tr w:rsidR="00874847" w14:paraId="343AAD7C" w14:textId="77777777">
        <w:tc>
          <w:tcPr>
            <w:tcW w:w="2340" w:type="dxa"/>
            <w:shd w:val="clear" w:color="auto" w:fill="31849B" w:themeFill="accent5" w:themeFillShade="BF"/>
          </w:tcPr>
          <w:p w14:paraId="5A7954FD" w14:textId="77777777" w:rsidR="00874847" w:rsidRPr="000E7559" w:rsidRDefault="00874847" w:rsidP="00667F0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7BBE53F6" w14:textId="77777777" w:rsidR="00874847" w:rsidRPr="000E7559" w:rsidRDefault="00874847" w:rsidP="00667F0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4FA7ED57" w14:textId="77777777" w:rsidR="00874847" w:rsidRPr="000E7559" w:rsidRDefault="00874847" w:rsidP="00667F0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88" w:type="dxa"/>
            <w:shd w:val="clear" w:color="auto" w:fill="31849B" w:themeFill="accent5" w:themeFillShade="BF"/>
          </w:tcPr>
          <w:p w14:paraId="78490EE0" w14:textId="77777777" w:rsidR="00874847" w:rsidRPr="00874847" w:rsidRDefault="00874847" w:rsidP="00667F0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25CC9346" w14:textId="77777777" w:rsidR="00874847" w:rsidRPr="00874847" w:rsidRDefault="00874847" w:rsidP="00667F0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59E43BEA" w14:textId="77777777">
        <w:tc>
          <w:tcPr>
            <w:tcW w:w="2340" w:type="dxa"/>
          </w:tcPr>
          <w:p w14:paraId="4A1E4BB5" w14:textId="77777777" w:rsidR="00874847" w:rsidRDefault="001716CE" w:rsidP="00667F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Park </w:t>
            </w:r>
            <w:r w:rsidR="0030714E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E41837">
              <w:rPr>
                <w:rFonts w:ascii="Century Gothic" w:hAnsi="Century Gothic" w:cs="Arial"/>
                <w:sz w:val="20"/>
                <w:szCs w:val="20"/>
              </w:rPr>
              <w:t xml:space="preserve">isturbance </w:t>
            </w:r>
            <w:r w:rsidR="0030714E"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E41837">
              <w:rPr>
                <w:rFonts w:ascii="Century Gothic" w:hAnsi="Century Gothic" w:cs="Arial"/>
                <w:sz w:val="20"/>
                <w:szCs w:val="20"/>
              </w:rPr>
              <w:t>ap</w:t>
            </w:r>
            <w:r w:rsidR="0029698B">
              <w:rPr>
                <w:rFonts w:ascii="Century Gothic" w:hAnsi="Century Gothic" w:cs="Arial"/>
                <w:sz w:val="20"/>
                <w:szCs w:val="20"/>
              </w:rPr>
              <w:t>s</w:t>
            </w:r>
          </w:p>
        </w:tc>
        <w:tc>
          <w:tcPr>
            <w:tcW w:w="2340" w:type="dxa"/>
          </w:tcPr>
          <w:p w14:paraId="074B3A8B" w14:textId="77777777" w:rsidR="00874847" w:rsidRDefault="00E41837" w:rsidP="00D07F1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</w:t>
            </w:r>
            <w:r w:rsidR="0018136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4E68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07F16">
              <w:rPr>
                <w:rFonts w:ascii="Century Gothic" w:hAnsi="Century Gothic" w:cs="Arial"/>
                <w:sz w:val="20"/>
                <w:szCs w:val="20"/>
              </w:rPr>
              <w:t>TM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18136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E68F1">
              <w:rPr>
                <w:rFonts w:ascii="Century Gothic" w:hAnsi="Century Gothic" w:cs="Arial"/>
                <w:sz w:val="20"/>
                <w:szCs w:val="20"/>
              </w:rPr>
              <w:t xml:space="preserve">Landsat </w:t>
            </w: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4E68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07F16">
              <w:rPr>
                <w:rFonts w:ascii="Century Gothic" w:hAnsi="Century Gothic" w:cs="Arial"/>
                <w:sz w:val="20"/>
                <w:szCs w:val="20"/>
              </w:rPr>
              <w:t>ETM+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4E68F1">
              <w:rPr>
                <w:rFonts w:ascii="Century Gothic" w:hAnsi="Century Gothic" w:cs="Arial"/>
                <w:sz w:val="20"/>
                <w:szCs w:val="20"/>
              </w:rPr>
              <w:t xml:space="preserve"> Landsat</w:t>
            </w:r>
            <w:r w:rsidR="0018136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  <w:r w:rsidR="001716C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07F16">
              <w:rPr>
                <w:rFonts w:ascii="Century Gothic" w:hAnsi="Century Gothic" w:cs="Arial"/>
                <w:sz w:val="20"/>
                <w:szCs w:val="20"/>
              </w:rPr>
              <w:t>OLI</w:t>
            </w:r>
          </w:p>
        </w:tc>
        <w:tc>
          <w:tcPr>
            <w:tcW w:w="2511" w:type="dxa"/>
          </w:tcPr>
          <w:p w14:paraId="6C11AD87" w14:textId="77777777" w:rsidR="00874847" w:rsidRDefault="00E41837" w:rsidP="00667F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Will aid in decision making for future park research, management, and educational outreach</w:t>
            </w:r>
          </w:p>
        </w:tc>
        <w:tc>
          <w:tcPr>
            <w:tcW w:w="1088" w:type="dxa"/>
          </w:tcPr>
          <w:p w14:paraId="7D3AF55F" w14:textId="7B0B8E9D" w:rsidR="00874847" w:rsidRPr="0029698B" w:rsidRDefault="00497A3D" w:rsidP="008748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III</w:t>
            </w:r>
          </w:p>
        </w:tc>
      </w:tr>
      <w:tr w:rsidR="00874847" w14:paraId="59680D09" w14:textId="77777777">
        <w:tc>
          <w:tcPr>
            <w:tcW w:w="2340" w:type="dxa"/>
          </w:tcPr>
          <w:p w14:paraId="23DB6A55" w14:textId="77777777" w:rsidR="00874847" w:rsidRDefault="001716CE" w:rsidP="00667F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Tutorial </w:t>
            </w:r>
            <w:r w:rsidR="0030714E">
              <w:rPr>
                <w:rFonts w:ascii="Century Gothic" w:hAnsi="Century Gothic" w:cs="Arial"/>
                <w:sz w:val="20"/>
                <w:szCs w:val="20"/>
              </w:rPr>
              <w:t>B</w:t>
            </w:r>
            <w:r>
              <w:rPr>
                <w:rFonts w:ascii="Century Gothic" w:hAnsi="Century Gothic" w:cs="Arial"/>
                <w:sz w:val="20"/>
                <w:szCs w:val="20"/>
              </w:rPr>
              <w:t>rochure</w:t>
            </w:r>
          </w:p>
        </w:tc>
        <w:tc>
          <w:tcPr>
            <w:tcW w:w="2340" w:type="dxa"/>
          </w:tcPr>
          <w:p w14:paraId="338B0F0E" w14:textId="77777777" w:rsidR="00874847" w:rsidRDefault="001716CE" w:rsidP="00667F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  <w:tc>
          <w:tcPr>
            <w:tcW w:w="2511" w:type="dxa"/>
          </w:tcPr>
          <w:p w14:paraId="78CD4D32" w14:textId="77777777" w:rsidR="00874847" w:rsidRDefault="001716CE" w:rsidP="00667F0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This will allow the park to easily continue research on this subject past the completion of the term</w:t>
            </w:r>
          </w:p>
        </w:tc>
        <w:tc>
          <w:tcPr>
            <w:tcW w:w="1088" w:type="dxa"/>
          </w:tcPr>
          <w:p w14:paraId="77177172" w14:textId="056B14D9" w:rsidR="001716CE" w:rsidRPr="00D07F16" w:rsidRDefault="00497A3D" w:rsidP="00667F0A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III</w:t>
            </w:r>
          </w:p>
        </w:tc>
      </w:tr>
    </w:tbl>
    <w:p w14:paraId="07C8FE65" w14:textId="77777777" w:rsidR="00874847" w:rsidRPr="00D579FC" w:rsidRDefault="00874847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4D4204A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 xml:space="preserve">Project </w:t>
      </w:r>
      <w:r w:rsidR="00FE1A81"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18E7882F" w14:textId="6596F005" w:rsidR="000E7559" w:rsidRPr="00603BB8" w:rsidRDefault="005B2BE0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6A82D318" wp14:editId="37E93369">
            <wp:extent cx="5504180" cy="425339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_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777" cy="426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340C8" w14:textId="22A38732" w:rsidR="00B607F1" w:rsidRPr="0029698B" w:rsidRDefault="000E7559" w:rsidP="005B2BE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="0029698B">
        <w:rPr>
          <w:rFonts w:ascii="Century Gothic" w:hAnsi="Century Gothic" w:cs="Arial"/>
          <w:b/>
          <w:sz w:val="20"/>
          <w:szCs w:val="20"/>
        </w:rPr>
        <w:t xml:space="preserve"> </w:t>
      </w:r>
      <w:r w:rsidR="0029698B" w:rsidRPr="0029698B">
        <w:rPr>
          <w:rFonts w:ascii="Century Gothic" w:hAnsi="Century Gothic" w:cs="Arial"/>
          <w:sz w:val="20"/>
          <w:szCs w:val="20"/>
        </w:rPr>
        <w:t>∆NDMI image generated from Landsat 8 OLI scenes for the time period of 201</w:t>
      </w:r>
      <w:r w:rsidR="00F8617F">
        <w:rPr>
          <w:rFonts w:ascii="Century Gothic" w:hAnsi="Century Gothic" w:cs="Arial"/>
          <w:sz w:val="20"/>
          <w:szCs w:val="20"/>
        </w:rPr>
        <w:t>4</w:t>
      </w:r>
      <w:r w:rsidR="0029698B" w:rsidRPr="0029698B">
        <w:rPr>
          <w:rFonts w:ascii="Century Gothic" w:hAnsi="Century Gothic" w:cs="Arial"/>
          <w:sz w:val="20"/>
          <w:szCs w:val="20"/>
        </w:rPr>
        <w:t>-201</w:t>
      </w:r>
      <w:r w:rsidR="00F8617F">
        <w:rPr>
          <w:rFonts w:ascii="Century Gothic" w:hAnsi="Century Gothic" w:cs="Arial"/>
          <w:sz w:val="20"/>
          <w:szCs w:val="20"/>
        </w:rPr>
        <w:t>6</w:t>
      </w:r>
      <w:r w:rsidR="0029698B" w:rsidRPr="0029698B">
        <w:rPr>
          <w:rFonts w:ascii="Century Gothic" w:hAnsi="Century Gothic" w:cs="Arial"/>
          <w:sz w:val="20"/>
          <w:szCs w:val="20"/>
        </w:rPr>
        <w:t>.</w:t>
      </w:r>
      <w:r w:rsidR="005B2BE0">
        <w:rPr>
          <w:rFonts w:ascii="Century Gothic" w:hAnsi="Century Gothic" w:cs="Arial"/>
          <w:sz w:val="20"/>
          <w:szCs w:val="20"/>
        </w:rPr>
        <w:t xml:space="preserve"> </w:t>
      </w:r>
      <w:r w:rsidR="00B607F1">
        <w:rPr>
          <w:rFonts w:ascii="Century Gothic" w:hAnsi="Century Gothic" w:cs="Arial"/>
          <w:sz w:val="20"/>
          <w:szCs w:val="20"/>
        </w:rPr>
        <w:t>Image Credit: Glacier National Park Climate Team</w:t>
      </w:r>
      <w:r w:rsidR="00535F71">
        <w:rPr>
          <w:rFonts w:ascii="Century Gothic" w:hAnsi="Century Gothic" w:cs="Arial"/>
          <w:sz w:val="20"/>
          <w:szCs w:val="20"/>
        </w:rPr>
        <w:t>.</w:t>
      </w:r>
      <w:bookmarkStart w:id="0" w:name="_GoBack"/>
      <w:bookmarkEnd w:id="0"/>
    </w:p>
    <w:p w14:paraId="3842E019" w14:textId="0EEFCD1E" w:rsidR="00D00A02" w:rsidRPr="005B2BE0" w:rsidRDefault="00603BB8" w:rsidP="005B2BE0">
      <w:pPr>
        <w:spacing w:after="0" w:line="240" w:lineRule="auto"/>
        <w:ind w:left="720" w:hanging="720"/>
        <w:rPr>
          <w:rFonts w:ascii="Century Gothic" w:hAnsi="Century Gothic" w:cs="Arial"/>
          <w:noProof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</w:t>
      </w:r>
      <w:r w:rsidR="005B2BE0">
        <w:rPr>
          <w:rFonts w:ascii="Century Gothic" w:hAnsi="Century Gothic" w:cs="Arial"/>
          <w:b/>
          <w:sz w:val="20"/>
          <w:szCs w:val="20"/>
        </w:rPr>
        <w:t>:</w:t>
      </w:r>
      <w:r w:rsidR="005B2BE0">
        <w:rPr>
          <w:rFonts w:ascii="Century Gothic" w:hAnsi="Century Gothic" w:cs="Arial"/>
          <w:sz w:val="20"/>
          <w:szCs w:val="20"/>
        </w:rPr>
        <w:t xml:space="preserve"> 2016Fall_LaRC_GlacierNationalParkClimate_FinalImagery.pptx</w:t>
      </w:r>
    </w:p>
    <w:sectPr w:rsidR="00D00A02" w:rsidRPr="005B2BE0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3197E" w14:textId="77777777" w:rsidR="00ED2CC1" w:rsidRDefault="00ED2CC1" w:rsidP="00816220">
      <w:pPr>
        <w:spacing w:after="0" w:line="240" w:lineRule="auto"/>
      </w:pPr>
      <w:r>
        <w:separator/>
      </w:r>
    </w:p>
  </w:endnote>
  <w:endnote w:type="continuationSeparator" w:id="0">
    <w:p w14:paraId="152326D8" w14:textId="77777777" w:rsidR="00ED2CC1" w:rsidRDefault="00ED2CC1" w:rsidP="00816220">
      <w:pPr>
        <w:spacing w:after="0" w:line="240" w:lineRule="auto"/>
      </w:pPr>
      <w:r>
        <w:continuationSeparator/>
      </w:r>
    </w:p>
  </w:endnote>
  <w:endnote w:type="continuationNotice" w:id="1">
    <w:p w14:paraId="10D9D74C" w14:textId="77777777" w:rsidR="00ED2CC1" w:rsidRDefault="00ED2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140D" w14:textId="77777777" w:rsidR="00667F0A" w:rsidRDefault="00667F0A" w:rsidP="00677CB8">
    <w:pPr>
      <w:pStyle w:val="Footer"/>
      <w:jc w:val="center"/>
    </w:pPr>
    <w:r>
      <w:rPr>
        <w:noProof/>
      </w:rPr>
      <w:drawing>
        <wp:inline distT="0" distB="0" distL="0" distR="0" wp14:anchorId="18F6593B" wp14:editId="3DC9DC3D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11BD" w14:textId="77777777" w:rsidR="00ED2CC1" w:rsidRDefault="00ED2CC1" w:rsidP="00816220">
      <w:pPr>
        <w:spacing w:after="0" w:line="240" w:lineRule="auto"/>
      </w:pPr>
      <w:r>
        <w:separator/>
      </w:r>
    </w:p>
  </w:footnote>
  <w:footnote w:type="continuationSeparator" w:id="0">
    <w:p w14:paraId="28FB7A7A" w14:textId="77777777" w:rsidR="00ED2CC1" w:rsidRDefault="00ED2CC1" w:rsidP="00816220">
      <w:pPr>
        <w:spacing w:after="0" w:line="240" w:lineRule="auto"/>
      </w:pPr>
      <w:r>
        <w:continuationSeparator/>
      </w:r>
    </w:p>
  </w:footnote>
  <w:footnote w:type="continuationNotice" w:id="1">
    <w:p w14:paraId="6D7522C9" w14:textId="77777777" w:rsidR="00ED2CC1" w:rsidRDefault="00ED2C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5D46A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458A"/>
    <w:multiLevelType w:val="hybridMultilevel"/>
    <w:tmpl w:val="1744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2062C"/>
    <w:rsid w:val="00037ED9"/>
    <w:rsid w:val="000679A3"/>
    <w:rsid w:val="00071662"/>
    <w:rsid w:val="000A7821"/>
    <w:rsid w:val="000B51E9"/>
    <w:rsid w:val="000C0E41"/>
    <w:rsid w:val="000D1653"/>
    <w:rsid w:val="000D31DE"/>
    <w:rsid w:val="000E33DD"/>
    <w:rsid w:val="000E7559"/>
    <w:rsid w:val="001118EB"/>
    <w:rsid w:val="00112740"/>
    <w:rsid w:val="00156C3B"/>
    <w:rsid w:val="001716CE"/>
    <w:rsid w:val="001726C7"/>
    <w:rsid w:val="0018136A"/>
    <w:rsid w:val="00196F62"/>
    <w:rsid w:val="001C030D"/>
    <w:rsid w:val="001C0A6B"/>
    <w:rsid w:val="001F0DBB"/>
    <w:rsid w:val="00200201"/>
    <w:rsid w:val="00243CAE"/>
    <w:rsid w:val="002469C9"/>
    <w:rsid w:val="002516A3"/>
    <w:rsid w:val="002607EC"/>
    <w:rsid w:val="00264853"/>
    <w:rsid w:val="0028618E"/>
    <w:rsid w:val="002946E2"/>
    <w:rsid w:val="0029698B"/>
    <w:rsid w:val="002A6AE4"/>
    <w:rsid w:val="002B37B2"/>
    <w:rsid w:val="002D0C33"/>
    <w:rsid w:val="002D2EE4"/>
    <w:rsid w:val="002E18D2"/>
    <w:rsid w:val="002E4378"/>
    <w:rsid w:val="003053B0"/>
    <w:rsid w:val="0030714E"/>
    <w:rsid w:val="00313897"/>
    <w:rsid w:val="0034120B"/>
    <w:rsid w:val="00341D4C"/>
    <w:rsid w:val="003545A4"/>
    <w:rsid w:val="00394C87"/>
    <w:rsid w:val="003A7792"/>
    <w:rsid w:val="003B2A86"/>
    <w:rsid w:val="003C368B"/>
    <w:rsid w:val="003F2639"/>
    <w:rsid w:val="003F68F5"/>
    <w:rsid w:val="00402FAF"/>
    <w:rsid w:val="00403097"/>
    <w:rsid w:val="00420300"/>
    <w:rsid w:val="00423192"/>
    <w:rsid w:val="0042763C"/>
    <w:rsid w:val="00434799"/>
    <w:rsid w:val="004357F4"/>
    <w:rsid w:val="00436C42"/>
    <w:rsid w:val="00452BB0"/>
    <w:rsid w:val="00454EA3"/>
    <w:rsid w:val="00466A60"/>
    <w:rsid w:val="00470436"/>
    <w:rsid w:val="0047457F"/>
    <w:rsid w:val="004807DF"/>
    <w:rsid w:val="00486C4B"/>
    <w:rsid w:val="00494141"/>
    <w:rsid w:val="00495697"/>
    <w:rsid w:val="00497A3D"/>
    <w:rsid w:val="004B4C28"/>
    <w:rsid w:val="004D5397"/>
    <w:rsid w:val="004E68F1"/>
    <w:rsid w:val="00501143"/>
    <w:rsid w:val="005012A4"/>
    <w:rsid w:val="00520FF6"/>
    <w:rsid w:val="00523251"/>
    <w:rsid w:val="00526DDF"/>
    <w:rsid w:val="00531087"/>
    <w:rsid w:val="005326E7"/>
    <w:rsid w:val="00535F71"/>
    <w:rsid w:val="0056154C"/>
    <w:rsid w:val="00592371"/>
    <w:rsid w:val="005B2BE0"/>
    <w:rsid w:val="00603BB8"/>
    <w:rsid w:val="006122C3"/>
    <w:rsid w:val="00635811"/>
    <w:rsid w:val="00637325"/>
    <w:rsid w:val="0066463C"/>
    <w:rsid w:val="00665765"/>
    <w:rsid w:val="00667380"/>
    <w:rsid w:val="00667F0A"/>
    <w:rsid w:val="00677CB8"/>
    <w:rsid w:val="006923D3"/>
    <w:rsid w:val="006A620D"/>
    <w:rsid w:val="006A6894"/>
    <w:rsid w:val="006F18ED"/>
    <w:rsid w:val="00707C56"/>
    <w:rsid w:val="00720DF2"/>
    <w:rsid w:val="007338D2"/>
    <w:rsid w:val="007512A3"/>
    <w:rsid w:val="0075569C"/>
    <w:rsid w:val="00770D88"/>
    <w:rsid w:val="0078478D"/>
    <w:rsid w:val="00787AFC"/>
    <w:rsid w:val="007A347D"/>
    <w:rsid w:val="007B5BB9"/>
    <w:rsid w:val="007E48F8"/>
    <w:rsid w:val="007E4F6F"/>
    <w:rsid w:val="007F04BC"/>
    <w:rsid w:val="008134A8"/>
    <w:rsid w:val="00816220"/>
    <w:rsid w:val="0082304C"/>
    <w:rsid w:val="00846703"/>
    <w:rsid w:val="00847D15"/>
    <w:rsid w:val="0085090D"/>
    <w:rsid w:val="00860A65"/>
    <w:rsid w:val="00870E0A"/>
    <w:rsid w:val="008746A4"/>
    <w:rsid w:val="00874847"/>
    <w:rsid w:val="00876C98"/>
    <w:rsid w:val="008B0611"/>
    <w:rsid w:val="008B166F"/>
    <w:rsid w:val="00902BE7"/>
    <w:rsid w:val="00902E3D"/>
    <w:rsid w:val="0093138E"/>
    <w:rsid w:val="009366D7"/>
    <w:rsid w:val="00947CA7"/>
    <w:rsid w:val="00947F6A"/>
    <w:rsid w:val="009548B1"/>
    <w:rsid w:val="0097582D"/>
    <w:rsid w:val="00981465"/>
    <w:rsid w:val="009A326F"/>
    <w:rsid w:val="009B357E"/>
    <w:rsid w:val="009E7D75"/>
    <w:rsid w:val="00A174D1"/>
    <w:rsid w:val="00A22A42"/>
    <w:rsid w:val="00A23DD2"/>
    <w:rsid w:val="00A37BBD"/>
    <w:rsid w:val="00A60645"/>
    <w:rsid w:val="00AB1221"/>
    <w:rsid w:val="00AC0354"/>
    <w:rsid w:val="00AC169A"/>
    <w:rsid w:val="00AC3AE4"/>
    <w:rsid w:val="00AC5084"/>
    <w:rsid w:val="00AD6679"/>
    <w:rsid w:val="00AF6A15"/>
    <w:rsid w:val="00B04370"/>
    <w:rsid w:val="00B04BDE"/>
    <w:rsid w:val="00B23EAA"/>
    <w:rsid w:val="00B46F89"/>
    <w:rsid w:val="00B50367"/>
    <w:rsid w:val="00B55B8D"/>
    <w:rsid w:val="00B607F1"/>
    <w:rsid w:val="00B82BB6"/>
    <w:rsid w:val="00BA5773"/>
    <w:rsid w:val="00BA65D6"/>
    <w:rsid w:val="00BB1549"/>
    <w:rsid w:val="00BB1A1C"/>
    <w:rsid w:val="00BC02DB"/>
    <w:rsid w:val="00BC6B3C"/>
    <w:rsid w:val="00BD7B12"/>
    <w:rsid w:val="00BE5079"/>
    <w:rsid w:val="00C02519"/>
    <w:rsid w:val="00C1027B"/>
    <w:rsid w:val="00C10321"/>
    <w:rsid w:val="00C370C2"/>
    <w:rsid w:val="00C641F6"/>
    <w:rsid w:val="00C656D5"/>
    <w:rsid w:val="00C82473"/>
    <w:rsid w:val="00C86E12"/>
    <w:rsid w:val="00CA4C99"/>
    <w:rsid w:val="00CC1EF4"/>
    <w:rsid w:val="00CC559E"/>
    <w:rsid w:val="00CC6870"/>
    <w:rsid w:val="00CD480A"/>
    <w:rsid w:val="00D00A02"/>
    <w:rsid w:val="00D07F16"/>
    <w:rsid w:val="00D16D2A"/>
    <w:rsid w:val="00D26497"/>
    <w:rsid w:val="00D31CD0"/>
    <w:rsid w:val="00D339EB"/>
    <w:rsid w:val="00D579FC"/>
    <w:rsid w:val="00D61A37"/>
    <w:rsid w:val="00D9027A"/>
    <w:rsid w:val="00DC39C9"/>
    <w:rsid w:val="00DC4F75"/>
    <w:rsid w:val="00DF236F"/>
    <w:rsid w:val="00E10DE7"/>
    <w:rsid w:val="00E152E7"/>
    <w:rsid w:val="00E157E8"/>
    <w:rsid w:val="00E25967"/>
    <w:rsid w:val="00E35269"/>
    <w:rsid w:val="00E41837"/>
    <w:rsid w:val="00E507D0"/>
    <w:rsid w:val="00E800CD"/>
    <w:rsid w:val="00E80174"/>
    <w:rsid w:val="00E86CE8"/>
    <w:rsid w:val="00E96701"/>
    <w:rsid w:val="00EB54F0"/>
    <w:rsid w:val="00EB7CF9"/>
    <w:rsid w:val="00ED22CB"/>
    <w:rsid w:val="00ED2CC1"/>
    <w:rsid w:val="00ED4DA0"/>
    <w:rsid w:val="00F13449"/>
    <w:rsid w:val="00F1482A"/>
    <w:rsid w:val="00F1798C"/>
    <w:rsid w:val="00F251DB"/>
    <w:rsid w:val="00F261BD"/>
    <w:rsid w:val="00F36A8C"/>
    <w:rsid w:val="00F45821"/>
    <w:rsid w:val="00F53A38"/>
    <w:rsid w:val="00F6325C"/>
    <w:rsid w:val="00F63BB1"/>
    <w:rsid w:val="00F76AD7"/>
    <w:rsid w:val="00F82819"/>
    <w:rsid w:val="00F83291"/>
    <w:rsid w:val="00F8617F"/>
    <w:rsid w:val="00F91BF5"/>
    <w:rsid w:val="00F924DE"/>
    <w:rsid w:val="00FC0DCF"/>
    <w:rsid w:val="00FD7494"/>
    <w:rsid w:val="00FE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1B2C"/>
  <w15:docId w15:val="{6F189485-50FA-4817-895C-D9897BA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C6E6-794E-477C-B798-E829F53A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Miller, Tiffani N. (LARC-E3)[SSAI DEVELOP]</cp:lastModifiedBy>
  <cp:revision>3</cp:revision>
  <dcterms:created xsi:type="dcterms:W3CDTF">2016-11-03T22:37:00Z</dcterms:created>
  <dcterms:modified xsi:type="dcterms:W3CDTF">2016-11-04T00:25:00Z</dcterms:modified>
</cp:coreProperties>
</file>